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577D" w14:textId="3D2D444D" w:rsidR="004A3804" w:rsidRDefault="004A3804" w:rsidP="0004121A">
      <w:pPr>
        <w:pStyle w:val="NoSpacing"/>
      </w:pPr>
      <w:bookmarkStart w:id="0" w:name="_GoBack"/>
      <w:bookmarkEnd w:id="0"/>
    </w:p>
    <w:p w14:paraId="0CA21C03" w14:textId="77777777" w:rsidR="0004121A" w:rsidRDefault="0004121A" w:rsidP="0004121A">
      <w:pPr>
        <w:pStyle w:val="NoSpacing"/>
      </w:pPr>
    </w:p>
    <w:p w14:paraId="50F7AD05" w14:textId="2DB0C381" w:rsidR="007E7460" w:rsidRDefault="005B6C33" w:rsidP="00664655">
      <w:pPr>
        <w:pStyle w:val="Title"/>
      </w:pPr>
      <w:r>
        <w:t xml:space="preserve">DOUBLE </w:t>
      </w:r>
      <w:r w:rsidR="00F5104F">
        <w:t xml:space="preserve">MASTERS </w:t>
      </w:r>
      <w:r>
        <w:t>DEGREE</w:t>
      </w:r>
    </w:p>
    <w:p w14:paraId="62D8D63B" w14:textId="77777777" w:rsidR="005B6C33" w:rsidRPr="005B6C33" w:rsidRDefault="005B6C33" w:rsidP="005B6C33"/>
    <w:p w14:paraId="41593387" w14:textId="389DC59D" w:rsidR="00664655" w:rsidRDefault="00CF6B3B" w:rsidP="000063F5">
      <w:pPr>
        <w:pStyle w:val="Title"/>
      </w:pPr>
      <w:r w:rsidRPr="007453D6">
        <w:t>LUISS UNIVERSITY</w:t>
      </w:r>
    </w:p>
    <w:p w14:paraId="17B2ECB5" w14:textId="725321B8" w:rsidR="005B6C33" w:rsidRPr="005B6C33" w:rsidRDefault="005B6C33" w:rsidP="005B6C33">
      <w:pPr>
        <w:pStyle w:val="Title"/>
      </w:pPr>
      <w:r>
        <w:t>UNIVERSITY OF PETRA</w:t>
      </w:r>
    </w:p>
    <w:p w14:paraId="50F7AD1D" w14:textId="56133009" w:rsidR="003F32BC" w:rsidRDefault="003F32BC" w:rsidP="00664655">
      <w:pPr>
        <w:pStyle w:val="NoSpacing"/>
      </w:pPr>
    </w:p>
    <w:p w14:paraId="3926A97A" w14:textId="77777777" w:rsidR="00742A07" w:rsidRPr="007453D6" w:rsidRDefault="00742A07" w:rsidP="00664655">
      <w:pPr>
        <w:pStyle w:val="NoSpacing"/>
      </w:pPr>
    </w:p>
    <w:p w14:paraId="50F7AD49" w14:textId="1D7B178A" w:rsidR="00287A25" w:rsidRPr="007453D6" w:rsidRDefault="0029275F" w:rsidP="0029275F">
      <w:pPr>
        <w:pStyle w:val="Heading1"/>
      </w:pPr>
      <w:bookmarkStart w:id="1" w:name="_Toc516740216"/>
      <w:r>
        <w:t xml:space="preserve">Track with </w:t>
      </w:r>
      <w:r w:rsidR="00856E2E" w:rsidRPr="007453D6">
        <w:t xml:space="preserve">Mobility </w:t>
      </w:r>
      <w:bookmarkEnd w:id="1"/>
      <w:r>
        <w:t>at Luiss</w:t>
      </w:r>
    </w:p>
    <w:p w14:paraId="50F7AD4A" w14:textId="44C54277" w:rsidR="007E7460" w:rsidRDefault="007E7460" w:rsidP="00664655">
      <w:pPr>
        <w:pStyle w:val="NoSpacing"/>
      </w:pPr>
    </w:p>
    <w:p w14:paraId="5E93BB47" w14:textId="6975CBB4" w:rsidR="001E4E18" w:rsidRDefault="001E4E18" w:rsidP="001E4E18">
      <w:pPr>
        <w:pStyle w:val="Heading2"/>
      </w:pPr>
      <w:r>
        <w:t>Mobility Structure</w:t>
      </w:r>
    </w:p>
    <w:p w14:paraId="6714A6FC" w14:textId="77777777" w:rsidR="001E4E18" w:rsidRPr="001E4E18" w:rsidRDefault="001E4E18" w:rsidP="001E4E18"/>
    <w:p w14:paraId="5805C9EF" w14:textId="1E5912EA" w:rsidR="0029144A" w:rsidRPr="007453D6" w:rsidRDefault="0029144A" w:rsidP="009078FD">
      <w:pPr>
        <w:pStyle w:val="ListParagraph"/>
        <w:numPr>
          <w:ilvl w:val="0"/>
          <w:numId w:val="20"/>
        </w:numPr>
        <w:spacing w:after="0" w:line="240" w:lineRule="auto"/>
      </w:pPr>
      <w:r w:rsidRPr="007453D6">
        <w:t>Year 1</w:t>
      </w:r>
      <w:r>
        <w:t xml:space="preserve"> (2020-2021): </w:t>
      </w:r>
      <w:r w:rsidR="008B2634" w:rsidRPr="0029144A">
        <w:t>University of Petra</w:t>
      </w:r>
    </w:p>
    <w:p w14:paraId="50F7AD53" w14:textId="7193867E" w:rsidR="00856E2E" w:rsidRPr="0029144A" w:rsidRDefault="0029144A" w:rsidP="009078FD">
      <w:pPr>
        <w:pStyle w:val="NoSpacing"/>
        <w:numPr>
          <w:ilvl w:val="0"/>
          <w:numId w:val="20"/>
        </w:numPr>
        <w:rPr>
          <w:b w:val="0"/>
        </w:rPr>
      </w:pPr>
      <w:r w:rsidRPr="0029144A">
        <w:rPr>
          <w:b w:val="0"/>
        </w:rPr>
        <w:t xml:space="preserve">Year 2 (2021-2022): </w:t>
      </w:r>
      <w:r w:rsidR="008B2634">
        <w:rPr>
          <w:b w:val="0"/>
        </w:rPr>
        <w:t xml:space="preserve">Luiss University </w:t>
      </w:r>
    </w:p>
    <w:p w14:paraId="50F7AD54" w14:textId="77777777" w:rsidR="007E7460" w:rsidRPr="007453D6" w:rsidRDefault="007E7460" w:rsidP="009078FD">
      <w:pPr>
        <w:pStyle w:val="NoSpacing"/>
      </w:pPr>
    </w:p>
    <w:p w14:paraId="50F7ADAA" w14:textId="5EF2219E" w:rsidR="00E268ED" w:rsidRPr="007453D6" w:rsidRDefault="001E4E18" w:rsidP="001E4E18">
      <w:pPr>
        <w:pStyle w:val="Heading2"/>
      </w:pPr>
      <w:bookmarkStart w:id="2" w:name="_Toc516740225"/>
      <w:r>
        <w:t>Specialization</w:t>
      </w:r>
      <w:r w:rsidR="00805295" w:rsidRPr="001E4E18">
        <w:t xml:space="preserve"> in</w:t>
      </w:r>
      <w:r w:rsidR="00805295">
        <w:t xml:space="preserve"> </w:t>
      </w:r>
      <w:bookmarkEnd w:id="2"/>
      <w:r w:rsidR="00000096" w:rsidRPr="001E4E18">
        <w:t>International</w:t>
      </w:r>
      <w:r w:rsidR="00000096">
        <w:t xml:space="preserve"> Management</w:t>
      </w:r>
    </w:p>
    <w:p w14:paraId="50F7ADAB" w14:textId="44A75DE4" w:rsidR="00E268ED" w:rsidRDefault="00E268ED" w:rsidP="00664655">
      <w:pPr>
        <w:pStyle w:val="NoSpacing"/>
      </w:pPr>
    </w:p>
    <w:p w14:paraId="4CFC1D94" w14:textId="1FCA2DCA" w:rsidR="006150DC" w:rsidRDefault="006150DC" w:rsidP="006150DC">
      <w:pPr>
        <w:pStyle w:val="NoSpacing"/>
      </w:pPr>
      <w:r w:rsidRPr="007453D6">
        <w:t>I year</w:t>
      </w:r>
      <w:r w:rsidRPr="007453D6">
        <w:rPr>
          <w:rFonts w:ascii="Cambria" w:hAnsi="Cambria" w:cs="Cambria"/>
        </w:rPr>
        <w:t> </w:t>
      </w:r>
      <w:r w:rsidRPr="007453D6">
        <w:rPr>
          <w:rFonts w:cs="Luiss Sans"/>
        </w:rPr>
        <w:t>–</w:t>
      </w:r>
      <w:r w:rsidRPr="007453D6">
        <w:t xml:space="preserve"> </w:t>
      </w:r>
      <w:r>
        <w:t>2020-2021 at University of Petra</w:t>
      </w:r>
    </w:p>
    <w:p w14:paraId="63C9C3ED" w14:textId="364AF280" w:rsidR="006150DC" w:rsidRDefault="006150DC" w:rsidP="0066465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9"/>
        <w:gridCol w:w="858"/>
        <w:gridCol w:w="3612"/>
        <w:gridCol w:w="966"/>
      </w:tblGrid>
      <w:tr w:rsidR="006150DC" w14:paraId="2CAD8DBA" w14:textId="77777777" w:rsidTr="0036495A">
        <w:tc>
          <w:tcPr>
            <w:tcW w:w="3523" w:type="dxa"/>
          </w:tcPr>
          <w:p w14:paraId="3BDBD4DA" w14:textId="1A349904" w:rsidR="006150DC" w:rsidRDefault="006150DC" w:rsidP="00765106">
            <w:pPr>
              <w:pStyle w:val="NoSpacing"/>
            </w:pPr>
            <w:r w:rsidRPr="007453D6">
              <w:t>Course</w:t>
            </w:r>
            <w:r>
              <w:t xml:space="preserve"> at UOP</w:t>
            </w:r>
          </w:p>
        </w:tc>
        <w:tc>
          <w:tcPr>
            <w:tcW w:w="669" w:type="dxa"/>
          </w:tcPr>
          <w:p w14:paraId="7B81965E" w14:textId="77777777" w:rsidR="006150DC" w:rsidRDefault="006150DC" w:rsidP="00765106">
            <w:pPr>
              <w:pStyle w:val="NoSpacing"/>
            </w:pPr>
            <w:r>
              <w:t>Sem.</w:t>
            </w:r>
          </w:p>
        </w:tc>
        <w:tc>
          <w:tcPr>
            <w:tcW w:w="858" w:type="dxa"/>
          </w:tcPr>
          <w:p w14:paraId="357298EC" w14:textId="3AC2ADB9" w:rsidR="006150DC" w:rsidRDefault="00161256" w:rsidP="00765106">
            <w:pPr>
              <w:pStyle w:val="NoSpacing"/>
            </w:pPr>
            <w:r>
              <w:t>Credits</w:t>
            </w:r>
          </w:p>
        </w:tc>
        <w:tc>
          <w:tcPr>
            <w:tcW w:w="3612" w:type="dxa"/>
          </w:tcPr>
          <w:p w14:paraId="08616A7B" w14:textId="13AAF274" w:rsidR="006150DC" w:rsidRDefault="006150DC" w:rsidP="00765106">
            <w:pPr>
              <w:pStyle w:val="NoSpacing"/>
            </w:pPr>
            <w:r>
              <w:t>Recognition at Luiss</w:t>
            </w:r>
          </w:p>
        </w:tc>
        <w:tc>
          <w:tcPr>
            <w:tcW w:w="966" w:type="dxa"/>
          </w:tcPr>
          <w:p w14:paraId="1C3EB4DF" w14:textId="02ECDF52" w:rsidR="006150DC" w:rsidRDefault="00161256" w:rsidP="00765106">
            <w:pPr>
              <w:pStyle w:val="NoSpacing"/>
            </w:pPr>
            <w:r>
              <w:t>ECTS</w:t>
            </w:r>
          </w:p>
        </w:tc>
      </w:tr>
      <w:tr w:rsidR="006150DC" w14:paraId="6470C167" w14:textId="77777777" w:rsidTr="0036495A">
        <w:tc>
          <w:tcPr>
            <w:tcW w:w="3523" w:type="dxa"/>
          </w:tcPr>
          <w:p w14:paraId="1922F3B0" w14:textId="19BFD217" w:rsidR="006150DC" w:rsidRDefault="00161256" w:rsidP="00765106">
            <w:pPr>
              <w:pStyle w:val="NoSpacing"/>
              <w:jc w:val="left"/>
            </w:pPr>
            <w:r w:rsidRPr="000C607A">
              <w:rPr>
                <w:b w:val="0"/>
              </w:rPr>
              <w:t>Marketing Management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6CEB559E" w14:textId="005D2D67" w:rsidR="006150DC" w:rsidRPr="000C607A" w:rsidRDefault="004B4D67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B406E76" w14:textId="306A5ECE" w:rsidR="006150DC" w:rsidRPr="000C607A" w:rsidRDefault="00161256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11DA5340" w14:textId="59143137" w:rsidR="006150DC" w:rsidRPr="004B4D67" w:rsidRDefault="00161256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Advanced Marketing Management</w:t>
            </w:r>
          </w:p>
        </w:tc>
        <w:tc>
          <w:tcPr>
            <w:tcW w:w="966" w:type="dxa"/>
          </w:tcPr>
          <w:p w14:paraId="7FB8826E" w14:textId="6E9295A2" w:rsidR="006150DC" w:rsidRPr="004B4D67" w:rsidRDefault="00161256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6150DC" w14:paraId="1137CC6D" w14:textId="77777777" w:rsidTr="0036495A">
        <w:tc>
          <w:tcPr>
            <w:tcW w:w="3523" w:type="dxa"/>
          </w:tcPr>
          <w:p w14:paraId="54B8679B" w14:textId="7403A92B" w:rsidR="006150DC" w:rsidRPr="00161256" w:rsidRDefault="00161256" w:rsidP="00765106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Accounting and Finance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416B8152" w14:textId="78344238" w:rsidR="006150DC" w:rsidRPr="000C607A" w:rsidRDefault="004B4D67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544D02BA" w14:textId="34511DB7" w:rsidR="006150DC" w:rsidRPr="000C607A" w:rsidRDefault="00161256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296E6E8A" w14:textId="0AE6FD98" w:rsidR="006150DC" w:rsidRPr="004B4D67" w:rsidRDefault="00161256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Financial Reporting and Performance Measurement</w:t>
            </w:r>
          </w:p>
        </w:tc>
        <w:tc>
          <w:tcPr>
            <w:tcW w:w="966" w:type="dxa"/>
          </w:tcPr>
          <w:p w14:paraId="0C937D3A" w14:textId="197FB07B" w:rsidR="006150DC" w:rsidRPr="004B4D67" w:rsidRDefault="00161256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161256" w14:paraId="650CA3E4" w14:textId="77777777" w:rsidTr="0036495A">
        <w:tc>
          <w:tcPr>
            <w:tcW w:w="3523" w:type="dxa"/>
          </w:tcPr>
          <w:p w14:paraId="3C854F6A" w14:textId="30F85D76" w:rsidR="00161256" w:rsidRPr="000C607A" w:rsidRDefault="00161256" w:rsidP="00765106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Research Methodology</w:t>
            </w:r>
          </w:p>
        </w:tc>
        <w:tc>
          <w:tcPr>
            <w:tcW w:w="669" w:type="dxa"/>
          </w:tcPr>
          <w:p w14:paraId="61447078" w14:textId="50D1C601" w:rsidR="00161256" w:rsidRPr="000C607A" w:rsidRDefault="004B4D67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99B9911" w14:textId="3584884A" w:rsidR="00161256" w:rsidRDefault="0036495A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014BE31E" w14:textId="45409EF7" w:rsidR="00161256" w:rsidRPr="004B4D67" w:rsidRDefault="0036495A" w:rsidP="0036495A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Quantitative Methods for Management</w:t>
            </w:r>
          </w:p>
        </w:tc>
        <w:tc>
          <w:tcPr>
            <w:tcW w:w="966" w:type="dxa"/>
          </w:tcPr>
          <w:p w14:paraId="5754A361" w14:textId="5B1F3302" w:rsidR="00161256" w:rsidRPr="004B4D67" w:rsidRDefault="0036495A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36495A" w:rsidRPr="00E225FF" w14:paraId="71BA9B65" w14:textId="77777777" w:rsidTr="0036495A">
        <w:tc>
          <w:tcPr>
            <w:tcW w:w="3523" w:type="dxa"/>
          </w:tcPr>
          <w:p w14:paraId="5BF9F2D5" w14:textId="1EE85DF7" w:rsidR="0036495A" w:rsidRPr="000C607A" w:rsidRDefault="0036495A" w:rsidP="00765106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Strategic Management</w:t>
            </w:r>
          </w:p>
        </w:tc>
        <w:tc>
          <w:tcPr>
            <w:tcW w:w="669" w:type="dxa"/>
          </w:tcPr>
          <w:p w14:paraId="1EE5BD75" w14:textId="6C50DFCF" w:rsidR="0036495A" w:rsidRPr="000C607A" w:rsidRDefault="004B4D67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6EA1F071" w14:textId="53699257" w:rsidR="0036495A" w:rsidRDefault="0036495A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5920F11" w14:textId="2938F5B5" w:rsidR="0036495A" w:rsidRPr="004B4D67" w:rsidRDefault="0036495A" w:rsidP="0036495A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Corporate Strategy</w:t>
            </w:r>
          </w:p>
        </w:tc>
        <w:tc>
          <w:tcPr>
            <w:tcW w:w="966" w:type="dxa"/>
          </w:tcPr>
          <w:p w14:paraId="5F58EE4B" w14:textId="0936E445" w:rsidR="0036495A" w:rsidRPr="004B4D67" w:rsidRDefault="0036495A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36495A" w14:paraId="2B084FD0" w14:textId="77777777" w:rsidTr="0036495A">
        <w:tc>
          <w:tcPr>
            <w:tcW w:w="3523" w:type="dxa"/>
          </w:tcPr>
          <w:p w14:paraId="5069F0D1" w14:textId="78EAAB83" w:rsidR="0036495A" w:rsidRPr="000C607A" w:rsidRDefault="0036495A" w:rsidP="00765106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Human Resources Management</w:t>
            </w:r>
          </w:p>
        </w:tc>
        <w:tc>
          <w:tcPr>
            <w:tcW w:w="669" w:type="dxa"/>
          </w:tcPr>
          <w:p w14:paraId="0B486BA7" w14:textId="2098F02B" w:rsidR="0036495A" w:rsidRPr="000C607A" w:rsidRDefault="004B4D67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7456A474" w14:textId="08DD6DE6" w:rsidR="0036495A" w:rsidRDefault="0036495A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3AEFFE96" w14:textId="19026C1B" w:rsidR="0036495A" w:rsidRPr="004B4D67" w:rsidRDefault="0036495A" w:rsidP="0036495A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Organizational Design</w:t>
            </w:r>
          </w:p>
        </w:tc>
        <w:tc>
          <w:tcPr>
            <w:tcW w:w="966" w:type="dxa"/>
          </w:tcPr>
          <w:p w14:paraId="2406917E" w14:textId="0CF9FCDC" w:rsidR="0036495A" w:rsidRPr="004B4D67" w:rsidRDefault="0036495A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EE41DD" w14:paraId="013E558C" w14:textId="77777777" w:rsidTr="0036495A">
        <w:tc>
          <w:tcPr>
            <w:tcW w:w="3523" w:type="dxa"/>
          </w:tcPr>
          <w:p w14:paraId="1C9A81C9" w14:textId="4C2BFCC1" w:rsidR="00EE41DD" w:rsidRPr="000C607A" w:rsidRDefault="00EE41DD" w:rsidP="00765106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Production and Operation Management</w:t>
            </w:r>
          </w:p>
        </w:tc>
        <w:tc>
          <w:tcPr>
            <w:tcW w:w="669" w:type="dxa"/>
          </w:tcPr>
          <w:p w14:paraId="6E71B0FE" w14:textId="5DBB443B" w:rsidR="00EE41DD" w:rsidRPr="000C607A" w:rsidRDefault="004B4D67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A9FEA3A" w14:textId="4E8C5ACB" w:rsidR="00EE41DD" w:rsidRDefault="00EE41DD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03E9608E" w14:textId="52ECB11A" w:rsidR="00EE41DD" w:rsidRPr="004B4D67" w:rsidRDefault="00EE41DD" w:rsidP="0036495A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Elective (Y2)</w:t>
            </w:r>
          </w:p>
        </w:tc>
        <w:tc>
          <w:tcPr>
            <w:tcW w:w="966" w:type="dxa"/>
          </w:tcPr>
          <w:p w14:paraId="2B29E4E1" w14:textId="25686001" w:rsidR="00EE41DD" w:rsidRPr="004B4D67" w:rsidRDefault="00EE41DD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6150DC" w14:paraId="54CC989A" w14:textId="77777777" w:rsidTr="0036495A">
        <w:tc>
          <w:tcPr>
            <w:tcW w:w="3523" w:type="dxa"/>
          </w:tcPr>
          <w:p w14:paraId="24AA2779" w14:textId="5E00A3C7" w:rsidR="006150DC" w:rsidRDefault="006150DC" w:rsidP="00765106">
            <w:pPr>
              <w:pStyle w:val="NoSpacing"/>
              <w:jc w:val="left"/>
            </w:pPr>
            <w:r w:rsidRPr="00A21506">
              <w:rPr>
                <w:b w:val="0"/>
              </w:rPr>
              <w:t>Markets, Regulation and Law</w:t>
            </w:r>
            <w:r w:rsidR="00D3032D"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2EB91770" w14:textId="6F265783" w:rsidR="006150DC" w:rsidRPr="000C607A" w:rsidRDefault="00973E78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0DC4EC4C" w14:textId="21E6ED1B" w:rsidR="006150DC" w:rsidRPr="000C607A" w:rsidRDefault="00D134F1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56A9D375" w14:textId="5FC7C22E" w:rsidR="006150DC" w:rsidRPr="004B4D67" w:rsidRDefault="00D3032D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Markets, Regulation and Law</w:t>
            </w:r>
          </w:p>
        </w:tc>
        <w:tc>
          <w:tcPr>
            <w:tcW w:w="966" w:type="dxa"/>
          </w:tcPr>
          <w:p w14:paraId="4C222404" w14:textId="0D714823" w:rsidR="006150DC" w:rsidRPr="004B4D67" w:rsidRDefault="00D3032D" w:rsidP="00765106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D134F1" w14:paraId="1F79430D" w14:textId="77777777" w:rsidTr="0036495A">
        <w:tc>
          <w:tcPr>
            <w:tcW w:w="3523" w:type="dxa"/>
          </w:tcPr>
          <w:p w14:paraId="501C74CB" w14:textId="248FD4E4" w:rsidR="00D134F1" w:rsidRDefault="00D134F1" w:rsidP="00D134F1">
            <w:pPr>
              <w:pStyle w:val="NoSpacing"/>
              <w:jc w:val="left"/>
            </w:pPr>
            <w:r w:rsidRPr="00A21506">
              <w:rPr>
                <w:b w:val="0"/>
              </w:rPr>
              <w:t>International Economics</w:t>
            </w:r>
            <w:r>
              <w:rPr>
                <w:b w:val="0"/>
              </w:rPr>
              <w:t xml:space="preserve"> (online </w:t>
            </w:r>
            <w:r w:rsidR="00AD46EE">
              <w:rPr>
                <w:b w:val="0"/>
              </w:rPr>
              <w:t xml:space="preserve">ad hoc </w:t>
            </w:r>
            <w:r>
              <w:rPr>
                <w:b w:val="0"/>
              </w:rPr>
              <w:t>by Luiss)</w:t>
            </w:r>
          </w:p>
        </w:tc>
        <w:tc>
          <w:tcPr>
            <w:tcW w:w="669" w:type="dxa"/>
          </w:tcPr>
          <w:p w14:paraId="6EB97DE3" w14:textId="0E2DAF02" w:rsidR="00D134F1" w:rsidRPr="000C607A" w:rsidRDefault="00D134F1" w:rsidP="00D134F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5D1F6E1E" w14:textId="6D71729E" w:rsidR="00D134F1" w:rsidRPr="000C607A" w:rsidRDefault="00D134F1" w:rsidP="00D134F1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19D04A18" w14:textId="0602F59F" w:rsidR="00D134F1" w:rsidRPr="004B4D67" w:rsidRDefault="00D134F1" w:rsidP="00D134F1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International Economics</w:t>
            </w:r>
          </w:p>
        </w:tc>
        <w:tc>
          <w:tcPr>
            <w:tcW w:w="966" w:type="dxa"/>
          </w:tcPr>
          <w:p w14:paraId="66B74259" w14:textId="3A95888A" w:rsidR="00D134F1" w:rsidRPr="004B4D67" w:rsidRDefault="00D134F1" w:rsidP="00D134F1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D134F1" w:rsidRPr="007708C2" w14:paraId="3D05E103" w14:textId="77777777" w:rsidTr="0036495A">
        <w:tc>
          <w:tcPr>
            <w:tcW w:w="3523" w:type="dxa"/>
            <w:vAlign w:val="center"/>
          </w:tcPr>
          <w:p w14:paraId="69BFEF1D" w14:textId="2F2D4313" w:rsidR="00D134F1" w:rsidRPr="00A21506" w:rsidRDefault="00D134F1" w:rsidP="00D134F1">
            <w:pPr>
              <w:pStyle w:val="NoSpacing"/>
              <w:jc w:val="left"/>
              <w:rPr>
                <w:b w:val="0"/>
              </w:rPr>
            </w:pPr>
            <w:r w:rsidRPr="00A21506">
              <w:rPr>
                <w:b w:val="0"/>
              </w:rPr>
              <w:lastRenderedPageBreak/>
              <w:t>Managerial Decision Making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0345162A" w14:textId="19AE3B0D" w:rsidR="00D134F1" w:rsidRPr="000C607A" w:rsidRDefault="00D134F1" w:rsidP="00D134F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0C6FE895" w14:textId="4783E025" w:rsidR="00D134F1" w:rsidRPr="000C607A" w:rsidRDefault="00D134F1" w:rsidP="00D134F1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3C3A4CC3" w14:textId="6A37A934" w:rsidR="00D134F1" w:rsidRPr="004B4D67" w:rsidRDefault="00E525CB" w:rsidP="00D134F1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Managerial Decision Making</w:t>
            </w:r>
          </w:p>
        </w:tc>
        <w:tc>
          <w:tcPr>
            <w:tcW w:w="966" w:type="dxa"/>
          </w:tcPr>
          <w:p w14:paraId="239F9AE4" w14:textId="684597FB" w:rsidR="00D134F1" w:rsidRPr="004B4D67" w:rsidRDefault="00E525CB" w:rsidP="00D134F1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6150DC" w14:paraId="5C3809B5" w14:textId="77777777" w:rsidTr="0036495A">
        <w:tc>
          <w:tcPr>
            <w:tcW w:w="3523" w:type="dxa"/>
            <w:vAlign w:val="center"/>
          </w:tcPr>
          <w:p w14:paraId="2E59F7A8" w14:textId="4BB383BB" w:rsidR="006150DC" w:rsidRPr="00A21506" w:rsidRDefault="00CE57D8" w:rsidP="00765106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Italian</w:t>
            </w:r>
            <w:r w:rsidR="006150DC" w:rsidRPr="00A21506">
              <w:rPr>
                <w:b w:val="0"/>
              </w:rPr>
              <w:t xml:space="preserve"> language course</w:t>
            </w:r>
          </w:p>
        </w:tc>
        <w:tc>
          <w:tcPr>
            <w:tcW w:w="669" w:type="dxa"/>
          </w:tcPr>
          <w:p w14:paraId="4C7EC278" w14:textId="7F7511D4" w:rsidR="006150DC" w:rsidRPr="000C607A" w:rsidRDefault="006E189A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35F758A6" w14:textId="3AB614C3" w:rsidR="006150DC" w:rsidRPr="000C607A" w:rsidRDefault="00CE57D8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3612" w:type="dxa"/>
          </w:tcPr>
          <w:p w14:paraId="6D10B716" w14:textId="7B3E2F5A" w:rsidR="006150DC" w:rsidRPr="000C607A" w:rsidRDefault="00CE57D8" w:rsidP="00765106">
            <w:pPr>
              <w:pStyle w:val="NoSpacing"/>
              <w:rPr>
                <w:b w:val="0"/>
              </w:rPr>
            </w:pPr>
            <w:r w:rsidRPr="00A21506">
              <w:rPr>
                <w:b w:val="0"/>
              </w:rPr>
              <w:t>Second language course</w:t>
            </w:r>
          </w:p>
        </w:tc>
        <w:tc>
          <w:tcPr>
            <w:tcW w:w="966" w:type="dxa"/>
          </w:tcPr>
          <w:p w14:paraId="354CBE94" w14:textId="69CD01BA" w:rsidR="006150DC" w:rsidRPr="000C607A" w:rsidRDefault="00DD14B2" w:rsidP="00765106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6150DC" w14:paraId="50F6948D" w14:textId="77777777" w:rsidTr="0036495A">
        <w:tc>
          <w:tcPr>
            <w:tcW w:w="3523" w:type="dxa"/>
            <w:vAlign w:val="center"/>
          </w:tcPr>
          <w:p w14:paraId="6CD94BB4" w14:textId="77777777" w:rsidR="006150DC" w:rsidRPr="00A21506" w:rsidRDefault="006150DC" w:rsidP="00765106">
            <w:pPr>
              <w:pStyle w:val="NoSpacing"/>
              <w:jc w:val="left"/>
              <w:rPr>
                <w:b w:val="0"/>
              </w:rPr>
            </w:pPr>
          </w:p>
        </w:tc>
        <w:tc>
          <w:tcPr>
            <w:tcW w:w="669" w:type="dxa"/>
          </w:tcPr>
          <w:p w14:paraId="673A2842" w14:textId="77777777" w:rsidR="006150DC" w:rsidRDefault="006150DC" w:rsidP="00765106">
            <w:pPr>
              <w:pStyle w:val="NoSpacing"/>
            </w:pPr>
          </w:p>
        </w:tc>
        <w:tc>
          <w:tcPr>
            <w:tcW w:w="858" w:type="dxa"/>
          </w:tcPr>
          <w:p w14:paraId="3D274D29" w14:textId="41FD64E3" w:rsidR="006150DC" w:rsidRDefault="006150DC" w:rsidP="00765106">
            <w:pPr>
              <w:pStyle w:val="NoSpacing"/>
            </w:pPr>
          </w:p>
        </w:tc>
        <w:tc>
          <w:tcPr>
            <w:tcW w:w="3612" w:type="dxa"/>
          </w:tcPr>
          <w:p w14:paraId="27C7E7ED" w14:textId="77777777" w:rsidR="006150DC" w:rsidRDefault="006150DC" w:rsidP="00765106">
            <w:pPr>
              <w:pStyle w:val="NoSpacing"/>
            </w:pPr>
          </w:p>
        </w:tc>
        <w:tc>
          <w:tcPr>
            <w:tcW w:w="966" w:type="dxa"/>
          </w:tcPr>
          <w:p w14:paraId="3B193442" w14:textId="33EA53F3" w:rsidR="006150DC" w:rsidRDefault="00DD14B2" w:rsidP="00765106">
            <w:pPr>
              <w:pStyle w:val="NoSpacing"/>
            </w:pPr>
            <w:r>
              <w:t>6</w:t>
            </w:r>
            <w:r w:rsidR="007708C2">
              <w:t>6</w:t>
            </w:r>
          </w:p>
        </w:tc>
      </w:tr>
    </w:tbl>
    <w:p w14:paraId="4E46FBAA" w14:textId="77777777" w:rsidR="00F568DF" w:rsidRPr="007453D6" w:rsidRDefault="00F568DF" w:rsidP="00F568DF">
      <w:pPr>
        <w:pStyle w:val="NoSpacing"/>
      </w:pPr>
    </w:p>
    <w:p w14:paraId="32AE3083" w14:textId="0F7DA017" w:rsidR="00805295" w:rsidRDefault="00BD7BF2" w:rsidP="00664655">
      <w:pPr>
        <w:pStyle w:val="NoSpacing"/>
      </w:pPr>
      <w:r w:rsidRPr="007453D6">
        <w:t xml:space="preserve">II year – </w:t>
      </w:r>
      <w:r w:rsidR="00A21506" w:rsidRPr="00A21506">
        <w:t>2021-2022</w:t>
      </w:r>
      <w:r w:rsidR="00CE57D8">
        <w:t xml:space="preserve"> at Luiss</w:t>
      </w:r>
    </w:p>
    <w:p w14:paraId="61734741" w14:textId="77777777" w:rsidR="00C50A69" w:rsidRPr="00E575CC" w:rsidRDefault="00C50A69" w:rsidP="0066465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669"/>
        <w:gridCol w:w="835"/>
        <w:gridCol w:w="2627"/>
        <w:gridCol w:w="930"/>
      </w:tblGrid>
      <w:tr w:rsidR="0014119F" w14:paraId="78A2A05B" w14:textId="77777777" w:rsidTr="00C50A69">
        <w:tc>
          <w:tcPr>
            <w:tcW w:w="4815" w:type="dxa"/>
          </w:tcPr>
          <w:p w14:paraId="26854BD1" w14:textId="20927B44" w:rsidR="0014119F" w:rsidRDefault="0014119F" w:rsidP="00664655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Course at UOP</w:t>
            </w:r>
          </w:p>
        </w:tc>
        <w:tc>
          <w:tcPr>
            <w:tcW w:w="283" w:type="dxa"/>
          </w:tcPr>
          <w:p w14:paraId="751A292F" w14:textId="54A653E3" w:rsidR="0014119F" w:rsidRDefault="0014119F" w:rsidP="00664655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Sem.</w:t>
            </w:r>
          </w:p>
        </w:tc>
        <w:tc>
          <w:tcPr>
            <w:tcW w:w="851" w:type="dxa"/>
          </w:tcPr>
          <w:p w14:paraId="62BA58A1" w14:textId="3FC373DB" w:rsidR="0014119F" w:rsidRDefault="00C50A69" w:rsidP="00664655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ECTS</w:t>
            </w:r>
          </w:p>
        </w:tc>
        <w:tc>
          <w:tcPr>
            <w:tcW w:w="2743" w:type="dxa"/>
          </w:tcPr>
          <w:p w14:paraId="21E7122D" w14:textId="68BC5B8D" w:rsidR="0014119F" w:rsidRDefault="0014119F" w:rsidP="00664655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Recognition at </w:t>
            </w:r>
            <w:r w:rsidR="007037D6">
              <w:rPr>
                <w:lang w:val="nl-NL"/>
              </w:rPr>
              <w:t>UOP</w:t>
            </w:r>
          </w:p>
        </w:tc>
        <w:tc>
          <w:tcPr>
            <w:tcW w:w="936" w:type="dxa"/>
          </w:tcPr>
          <w:p w14:paraId="38B0FB3A" w14:textId="1CE4EBB3" w:rsidR="0014119F" w:rsidRDefault="00C50A69" w:rsidP="00664655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Credits</w:t>
            </w:r>
          </w:p>
        </w:tc>
      </w:tr>
      <w:tr w:rsidR="0014119F" w14:paraId="24FC5ED2" w14:textId="77777777" w:rsidTr="00C50A69">
        <w:tc>
          <w:tcPr>
            <w:tcW w:w="4815" w:type="dxa"/>
          </w:tcPr>
          <w:p w14:paraId="0AFCA13A" w14:textId="77777777" w:rsidR="0014119F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Three courses among the following:</w:t>
            </w:r>
          </w:p>
          <w:p w14:paraId="009B08DB" w14:textId="6D076DF8" w:rsidR="0014119F" w:rsidRPr="00924722" w:rsidRDefault="0014119F" w:rsidP="00924722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Comparative Corporate Governance</w:t>
            </w:r>
          </w:p>
          <w:p w14:paraId="56AF6FA8" w14:textId="56D9C7E4" w:rsidR="0014119F" w:rsidRPr="00924722" w:rsidRDefault="0014119F" w:rsidP="00924722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International Business</w:t>
            </w:r>
          </w:p>
          <w:p w14:paraId="235B766A" w14:textId="6BB796E1" w:rsidR="0014119F" w:rsidRPr="00924722" w:rsidRDefault="0014119F" w:rsidP="00924722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International Finance</w:t>
            </w:r>
          </w:p>
          <w:p w14:paraId="06DA86F2" w14:textId="34F11B81" w:rsidR="0014119F" w:rsidRPr="00924722" w:rsidRDefault="0014119F" w:rsidP="00924722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International Human Resource Management</w:t>
            </w:r>
          </w:p>
          <w:p w14:paraId="11EEBD6B" w14:textId="4F423D37" w:rsidR="0014119F" w:rsidRPr="009B5620" w:rsidRDefault="0014119F" w:rsidP="00924722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 xml:space="preserve">International Operations </w:t>
            </w:r>
            <w:r>
              <w:rPr>
                <w:b w:val="0"/>
                <w:lang w:val="nl-NL"/>
              </w:rPr>
              <w:t>and</w:t>
            </w:r>
            <w:r w:rsidRPr="00924722">
              <w:rPr>
                <w:b w:val="0"/>
                <w:lang w:val="nl-NL"/>
              </w:rPr>
              <w:t xml:space="preserve"> Supply Chain</w:t>
            </w:r>
          </w:p>
        </w:tc>
        <w:tc>
          <w:tcPr>
            <w:tcW w:w="283" w:type="dxa"/>
          </w:tcPr>
          <w:p w14:paraId="01F2C1E8" w14:textId="0BED02C3" w:rsidR="0014119F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51" w:type="dxa"/>
          </w:tcPr>
          <w:p w14:paraId="0EE57D2D" w14:textId="24D1067D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3X6</w:t>
            </w:r>
          </w:p>
        </w:tc>
        <w:tc>
          <w:tcPr>
            <w:tcW w:w="2743" w:type="dxa"/>
          </w:tcPr>
          <w:p w14:paraId="14FFEFE2" w14:textId="19634FB3" w:rsidR="0014119F" w:rsidRPr="009B5620" w:rsidRDefault="007037D6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 Electives</w:t>
            </w:r>
          </w:p>
        </w:tc>
        <w:tc>
          <w:tcPr>
            <w:tcW w:w="936" w:type="dxa"/>
          </w:tcPr>
          <w:p w14:paraId="39A25DFC" w14:textId="336EBA93" w:rsidR="0014119F" w:rsidRPr="009B5620" w:rsidRDefault="007037D6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3+3</w:t>
            </w:r>
          </w:p>
        </w:tc>
      </w:tr>
      <w:tr w:rsidR="00AD46EE" w14:paraId="6DA6C653" w14:textId="77777777" w:rsidTr="00C50A69">
        <w:tc>
          <w:tcPr>
            <w:tcW w:w="4815" w:type="dxa"/>
          </w:tcPr>
          <w:p w14:paraId="54D74B2B" w14:textId="7FC34327" w:rsidR="00AD46EE" w:rsidRPr="009B5620" w:rsidRDefault="00AD46EE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Advanced Corporate Finance (online by Luiss)</w:t>
            </w:r>
          </w:p>
        </w:tc>
        <w:tc>
          <w:tcPr>
            <w:tcW w:w="283" w:type="dxa"/>
          </w:tcPr>
          <w:p w14:paraId="626B8091" w14:textId="66AF1667" w:rsidR="00AD46EE" w:rsidRDefault="00AD46EE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5130339C" w14:textId="41CE1069" w:rsidR="00AD46EE" w:rsidRDefault="007037D6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743" w:type="dxa"/>
          </w:tcPr>
          <w:p w14:paraId="4138C7F4" w14:textId="2E369DB5" w:rsidR="00AD46EE" w:rsidRPr="009B5620" w:rsidRDefault="00AD46EE" w:rsidP="00664655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3A5BC524" w14:textId="004D048C" w:rsidR="00AD46EE" w:rsidRPr="009B5620" w:rsidRDefault="00AD46EE" w:rsidP="00664655">
            <w:pPr>
              <w:pStyle w:val="NoSpacing"/>
              <w:rPr>
                <w:b w:val="0"/>
                <w:lang w:val="nl-NL"/>
              </w:rPr>
            </w:pPr>
          </w:p>
        </w:tc>
      </w:tr>
      <w:tr w:rsidR="00742A07" w14:paraId="302FDE79" w14:textId="77777777" w:rsidTr="00C50A69">
        <w:tc>
          <w:tcPr>
            <w:tcW w:w="4815" w:type="dxa"/>
          </w:tcPr>
          <w:p w14:paraId="26A72970" w14:textId="1E262FC1" w:rsidR="00742A07" w:rsidRDefault="00742A07" w:rsidP="00664655">
            <w:pPr>
              <w:pStyle w:val="NoSpacing"/>
              <w:rPr>
                <w:b w:val="0"/>
                <w:lang w:val="nl-NL"/>
              </w:rPr>
            </w:pPr>
            <w:r w:rsidRPr="00742A07">
              <w:rPr>
                <w:b w:val="0"/>
              </w:rPr>
              <w:t>Learning Innovation Activities</w:t>
            </w:r>
          </w:p>
        </w:tc>
        <w:tc>
          <w:tcPr>
            <w:tcW w:w="283" w:type="dxa"/>
          </w:tcPr>
          <w:p w14:paraId="75ED7730" w14:textId="7B5250A8" w:rsidR="00742A07" w:rsidRDefault="00742A07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TBC</w:t>
            </w:r>
          </w:p>
        </w:tc>
        <w:tc>
          <w:tcPr>
            <w:tcW w:w="851" w:type="dxa"/>
          </w:tcPr>
          <w:p w14:paraId="320273E9" w14:textId="1FED440E" w:rsidR="00742A07" w:rsidRDefault="00742A07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4</w:t>
            </w:r>
          </w:p>
        </w:tc>
        <w:tc>
          <w:tcPr>
            <w:tcW w:w="2743" w:type="dxa"/>
          </w:tcPr>
          <w:p w14:paraId="232574B5" w14:textId="77777777" w:rsidR="00742A07" w:rsidRPr="009B5620" w:rsidRDefault="00742A07" w:rsidP="00664655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6EFB0D08" w14:textId="77777777" w:rsidR="00742A07" w:rsidRPr="009B5620" w:rsidRDefault="00742A07" w:rsidP="00664655">
            <w:pPr>
              <w:pStyle w:val="NoSpacing"/>
              <w:rPr>
                <w:b w:val="0"/>
                <w:lang w:val="nl-NL"/>
              </w:rPr>
            </w:pPr>
          </w:p>
        </w:tc>
      </w:tr>
      <w:tr w:rsidR="0014119F" w14:paraId="77169EAC" w14:textId="77777777" w:rsidTr="00C50A69">
        <w:tc>
          <w:tcPr>
            <w:tcW w:w="4815" w:type="dxa"/>
          </w:tcPr>
          <w:p w14:paraId="2738DFFB" w14:textId="592EFC1A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Internship</w:t>
            </w:r>
          </w:p>
        </w:tc>
        <w:tc>
          <w:tcPr>
            <w:tcW w:w="283" w:type="dxa"/>
          </w:tcPr>
          <w:p w14:paraId="7837C99A" w14:textId="1E8F9768" w:rsidR="0014119F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4BF568A4" w14:textId="3AD77F34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8</w:t>
            </w:r>
          </w:p>
        </w:tc>
        <w:tc>
          <w:tcPr>
            <w:tcW w:w="2743" w:type="dxa"/>
          </w:tcPr>
          <w:p w14:paraId="20BC27DB" w14:textId="6C090A16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6D51D2F3" w14:textId="4CEE838D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</w:p>
        </w:tc>
      </w:tr>
      <w:tr w:rsidR="0014119F" w14:paraId="2C7086E8" w14:textId="77777777" w:rsidTr="00C50A69">
        <w:tc>
          <w:tcPr>
            <w:tcW w:w="4815" w:type="dxa"/>
          </w:tcPr>
          <w:p w14:paraId="71DD4FF8" w14:textId="274672F2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283" w:type="dxa"/>
          </w:tcPr>
          <w:p w14:paraId="28160D7C" w14:textId="05B03CD6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5251CB2A" w14:textId="431E4366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18</w:t>
            </w:r>
          </w:p>
        </w:tc>
        <w:tc>
          <w:tcPr>
            <w:tcW w:w="2743" w:type="dxa"/>
          </w:tcPr>
          <w:p w14:paraId="26EBDDA8" w14:textId="109BB751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936" w:type="dxa"/>
          </w:tcPr>
          <w:p w14:paraId="41A32FE0" w14:textId="0BAED358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9</w:t>
            </w:r>
          </w:p>
        </w:tc>
      </w:tr>
      <w:tr w:rsidR="0014119F" w14:paraId="58E23D83" w14:textId="77777777" w:rsidTr="00C50A69">
        <w:tc>
          <w:tcPr>
            <w:tcW w:w="4815" w:type="dxa"/>
          </w:tcPr>
          <w:p w14:paraId="2B0224BF" w14:textId="77777777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283" w:type="dxa"/>
          </w:tcPr>
          <w:p w14:paraId="0E1BAA56" w14:textId="77777777" w:rsidR="0014119F" w:rsidRDefault="0014119F" w:rsidP="00664655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851" w:type="dxa"/>
          </w:tcPr>
          <w:p w14:paraId="0C48873C" w14:textId="2149A6AA" w:rsidR="0014119F" w:rsidRPr="009B5620" w:rsidRDefault="009F12D0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54</w:t>
            </w:r>
          </w:p>
        </w:tc>
        <w:tc>
          <w:tcPr>
            <w:tcW w:w="2743" w:type="dxa"/>
          </w:tcPr>
          <w:p w14:paraId="5578C616" w14:textId="77777777" w:rsidR="0014119F" w:rsidRPr="009B5620" w:rsidRDefault="0014119F" w:rsidP="00664655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15542A2A" w14:textId="2B5E2BCE" w:rsidR="0014119F" w:rsidRPr="009B5620" w:rsidRDefault="00C560CA" w:rsidP="00664655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15</w:t>
            </w:r>
          </w:p>
        </w:tc>
      </w:tr>
    </w:tbl>
    <w:p w14:paraId="1603EF32" w14:textId="77777777" w:rsidR="00805295" w:rsidRDefault="00805295" w:rsidP="008F3EC9">
      <w:pPr>
        <w:pStyle w:val="Heading2"/>
        <w:numPr>
          <w:ilvl w:val="0"/>
          <w:numId w:val="0"/>
        </w:numPr>
      </w:pPr>
    </w:p>
    <w:p w14:paraId="2FFC0311" w14:textId="521C6248" w:rsidR="00805295" w:rsidRPr="007453D6" w:rsidRDefault="00C560CA" w:rsidP="00C560CA">
      <w:pPr>
        <w:pStyle w:val="Heading2"/>
      </w:pPr>
      <w:r>
        <w:t>Specialization</w:t>
      </w:r>
      <w:r w:rsidRPr="001E4E18">
        <w:t xml:space="preserve"> </w:t>
      </w:r>
      <w:r w:rsidR="00805295">
        <w:t xml:space="preserve">in </w:t>
      </w:r>
      <w:r w:rsidR="00805295" w:rsidRPr="008F3EC9">
        <w:t xml:space="preserve">Entrepreneurship and </w:t>
      </w:r>
      <w:r w:rsidR="00805295">
        <w:t>I</w:t>
      </w:r>
      <w:r w:rsidR="00805295" w:rsidRPr="008F3EC9">
        <w:t>nnovation</w:t>
      </w:r>
    </w:p>
    <w:p w14:paraId="69793D01" w14:textId="77777777" w:rsidR="008F3EC9" w:rsidRPr="007453D6" w:rsidRDefault="008F3EC9" w:rsidP="008F3EC9">
      <w:pPr>
        <w:pStyle w:val="NoSpacing"/>
      </w:pPr>
    </w:p>
    <w:p w14:paraId="6248F2D1" w14:textId="77777777" w:rsidR="009F12D0" w:rsidRDefault="009F12D0" w:rsidP="009F12D0">
      <w:pPr>
        <w:pStyle w:val="NoSpacing"/>
      </w:pPr>
      <w:r w:rsidRPr="007453D6">
        <w:t>I year</w:t>
      </w:r>
      <w:r w:rsidRPr="007453D6">
        <w:rPr>
          <w:rFonts w:ascii="Cambria" w:hAnsi="Cambria" w:cs="Cambria"/>
        </w:rPr>
        <w:t> </w:t>
      </w:r>
      <w:r w:rsidRPr="007453D6">
        <w:rPr>
          <w:rFonts w:cs="Luiss Sans"/>
        </w:rPr>
        <w:t>–</w:t>
      </w:r>
      <w:r w:rsidRPr="007453D6">
        <w:t xml:space="preserve"> </w:t>
      </w:r>
      <w:r>
        <w:t>2020-2021 at University of Petra</w:t>
      </w:r>
    </w:p>
    <w:p w14:paraId="2398146B" w14:textId="77777777" w:rsidR="009F12D0" w:rsidRDefault="009F12D0" w:rsidP="009F12D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9"/>
        <w:gridCol w:w="858"/>
        <w:gridCol w:w="3612"/>
        <w:gridCol w:w="966"/>
      </w:tblGrid>
      <w:tr w:rsidR="009F12D0" w14:paraId="0EBAE59C" w14:textId="77777777" w:rsidTr="00612540">
        <w:tc>
          <w:tcPr>
            <w:tcW w:w="3523" w:type="dxa"/>
          </w:tcPr>
          <w:p w14:paraId="1C541435" w14:textId="77777777" w:rsidR="009F12D0" w:rsidRDefault="009F12D0" w:rsidP="00612540">
            <w:pPr>
              <w:pStyle w:val="NoSpacing"/>
            </w:pPr>
            <w:r w:rsidRPr="007453D6">
              <w:t>Course</w:t>
            </w:r>
            <w:r>
              <w:t xml:space="preserve"> at UOP</w:t>
            </w:r>
          </w:p>
        </w:tc>
        <w:tc>
          <w:tcPr>
            <w:tcW w:w="669" w:type="dxa"/>
          </w:tcPr>
          <w:p w14:paraId="6097E5BB" w14:textId="77777777" w:rsidR="009F12D0" w:rsidRDefault="009F12D0" w:rsidP="00612540">
            <w:pPr>
              <w:pStyle w:val="NoSpacing"/>
            </w:pPr>
            <w:r>
              <w:t>Sem.</w:t>
            </w:r>
          </w:p>
        </w:tc>
        <w:tc>
          <w:tcPr>
            <w:tcW w:w="858" w:type="dxa"/>
          </w:tcPr>
          <w:p w14:paraId="3E5524C7" w14:textId="77777777" w:rsidR="009F12D0" w:rsidRDefault="009F12D0" w:rsidP="00612540">
            <w:pPr>
              <w:pStyle w:val="NoSpacing"/>
            </w:pPr>
            <w:r>
              <w:t>Credits</w:t>
            </w:r>
          </w:p>
        </w:tc>
        <w:tc>
          <w:tcPr>
            <w:tcW w:w="3612" w:type="dxa"/>
          </w:tcPr>
          <w:p w14:paraId="6370CB12" w14:textId="77777777" w:rsidR="009F12D0" w:rsidRDefault="009F12D0" w:rsidP="00612540">
            <w:pPr>
              <w:pStyle w:val="NoSpacing"/>
            </w:pPr>
            <w:r>
              <w:t>Recognition at Luiss</w:t>
            </w:r>
          </w:p>
        </w:tc>
        <w:tc>
          <w:tcPr>
            <w:tcW w:w="966" w:type="dxa"/>
          </w:tcPr>
          <w:p w14:paraId="792B5723" w14:textId="77777777" w:rsidR="009F12D0" w:rsidRDefault="009F12D0" w:rsidP="00612540">
            <w:pPr>
              <w:pStyle w:val="NoSpacing"/>
            </w:pPr>
            <w:r>
              <w:t>ECTS</w:t>
            </w:r>
          </w:p>
        </w:tc>
      </w:tr>
      <w:tr w:rsidR="009F12D0" w14:paraId="31439B33" w14:textId="77777777" w:rsidTr="00612540">
        <w:tc>
          <w:tcPr>
            <w:tcW w:w="3523" w:type="dxa"/>
          </w:tcPr>
          <w:p w14:paraId="330749F2" w14:textId="77777777" w:rsidR="009F12D0" w:rsidRDefault="009F12D0" w:rsidP="00612540">
            <w:pPr>
              <w:pStyle w:val="NoSpacing"/>
              <w:jc w:val="left"/>
            </w:pPr>
            <w:r w:rsidRPr="000C607A">
              <w:rPr>
                <w:b w:val="0"/>
              </w:rPr>
              <w:t>Marketing Management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39AC8C33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2B8B5EB7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1CBD5252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Advanced Marketing Management</w:t>
            </w:r>
          </w:p>
        </w:tc>
        <w:tc>
          <w:tcPr>
            <w:tcW w:w="966" w:type="dxa"/>
          </w:tcPr>
          <w:p w14:paraId="260BE457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9F12D0" w14:paraId="65279825" w14:textId="77777777" w:rsidTr="00612540">
        <w:tc>
          <w:tcPr>
            <w:tcW w:w="3523" w:type="dxa"/>
          </w:tcPr>
          <w:p w14:paraId="09A5B2D8" w14:textId="77777777" w:rsidR="009F12D0" w:rsidRPr="00161256" w:rsidRDefault="009F12D0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Accounting and Finance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34CACE9A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6364C462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2BCEC6A9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Financial Reporting and Performance Measurement</w:t>
            </w:r>
          </w:p>
        </w:tc>
        <w:tc>
          <w:tcPr>
            <w:tcW w:w="966" w:type="dxa"/>
          </w:tcPr>
          <w:p w14:paraId="36A7F9D1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9F12D0" w14:paraId="2AD2A9A0" w14:textId="77777777" w:rsidTr="00612540">
        <w:tc>
          <w:tcPr>
            <w:tcW w:w="3523" w:type="dxa"/>
          </w:tcPr>
          <w:p w14:paraId="3B04BFC0" w14:textId="77777777" w:rsidR="009F12D0" w:rsidRPr="000C607A" w:rsidRDefault="009F12D0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Research Methodology</w:t>
            </w:r>
          </w:p>
        </w:tc>
        <w:tc>
          <w:tcPr>
            <w:tcW w:w="669" w:type="dxa"/>
          </w:tcPr>
          <w:p w14:paraId="403CE957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7BD0781B" w14:textId="77777777" w:rsidR="009F12D0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079CAB48" w14:textId="77777777" w:rsidR="009F12D0" w:rsidRPr="004B4D67" w:rsidRDefault="009F12D0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Quantitative Methods for Management</w:t>
            </w:r>
          </w:p>
        </w:tc>
        <w:tc>
          <w:tcPr>
            <w:tcW w:w="966" w:type="dxa"/>
          </w:tcPr>
          <w:p w14:paraId="2063AC38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9F12D0" w:rsidRPr="00E225FF" w14:paraId="7F2E84C6" w14:textId="77777777" w:rsidTr="00612540">
        <w:tc>
          <w:tcPr>
            <w:tcW w:w="3523" w:type="dxa"/>
          </w:tcPr>
          <w:p w14:paraId="6EC22B53" w14:textId="77777777" w:rsidR="009F12D0" w:rsidRPr="000C607A" w:rsidRDefault="009F12D0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Strategic Management</w:t>
            </w:r>
          </w:p>
        </w:tc>
        <w:tc>
          <w:tcPr>
            <w:tcW w:w="669" w:type="dxa"/>
          </w:tcPr>
          <w:p w14:paraId="2A0504F1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D9B59B6" w14:textId="77777777" w:rsidR="009F12D0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6BCD4B85" w14:textId="77777777" w:rsidR="009F12D0" w:rsidRPr="004B4D67" w:rsidRDefault="009F12D0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Corporate Strategy</w:t>
            </w:r>
          </w:p>
        </w:tc>
        <w:tc>
          <w:tcPr>
            <w:tcW w:w="966" w:type="dxa"/>
          </w:tcPr>
          <w:p w14:paraId="3DD71432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9F12D0" w14:paraId="2012383F" w14:textId="77777777" w:rsidTr="00612540">
        <w:tc>
          <w:tcPr>
            <w:tcW w:w="3523" w:type="dxa"/>
          </w:tcPr>
          <w:p w14:paraId="36A88C21" w14:textId="77777777" w:rsidR="009F12D0" w:rsidRPr="000C607A" w:rsidRDefault="009F12D0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Human Resources Management</w:t>
            </w:r>
          </w:p>
        </w:tc>
        <w:tc>
          <w:tcPr>
            <w:tcW w:w="669" w:type="dxa"/>
          </w:tcPr>
          <w:p w14:paraId="7B148C8D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5E60F0C3" w14:textId="77777777" w:rsidR="009F12D0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48014646" w14:textId="77777777" w:rsidR="009F12D0" w:rsidRPr="004B4D67" w:rsidRDefault="009F12D0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Organizational Design</w:t>
            </w:r>
          </w:p>
        </w:tc>
        <w:tc>
          <w:tcPr>
            <w:tcW w:w="966" w:type="dxa"/>
          </w:tcPr>
          <w:p w14:paraId="73F1D8AC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9F12D0" w14:paraId="616D9CCC" w14:textId="77777777" w:rsidTr="00612540">
        <w:tc>
          <w:tcPr>
            <w:tcW w:w="3523" w:type="dxa"/>
          </w:tcPr>
          <w:p w14:paraId="760482CE" w14:textId="77777777" w:rsidR="009F12D0" w:rsidRPr="000C607A" w:rsidRDefault="009F12D0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Production and Operation Management</w:t>
            </w:r>
          </w:p>
        </w:tc>
        <w:tc>
          <w:tcPr>
            <w:tcW w:w="669" w:type="dxa"/>
          </w:tcPr>
          <w:p w14:paraId="261B0256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75356D7D" w14:textId="77777777" w:rsidR="009F12D0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1DB642DB" w14:textId="77777777" w:rsidR="009F12D0" w:rsidRPr="004B4D67" w:rsidRDefault="009F12D0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Elective (Y2)</w:t>
            </w:r>
          </w:p>
        </w:tc>
        <w:tc>
          <w:tcPr>
            <w:tcW w:w="966" w:type="dxa"/>
          </w:tcPr>
          <w:p w14:paraId="742F9B81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9F12D0" w14:paraId="7B9A94CF" w14:textId="77777777" w:rsidTr="00612540">
        <w:tc>
          <w:tcPr>
            <w:tcW w:w="3523" w:type="dxa"/>
          </w:tcPr>
          <w:p w14:paraId="45251E8B" w14:textId="77777777" w:rsidR="009F12D0" w:rsidRDefault="009F12D0" w:rsidP="00612540">
            <w:pPr>
              <w:pStyle w:val="NoSpacing"/>
              <w:jc w:val="left"/>
            </w:pPr>
            <w:r w:rsidRPr="00A21506">
              <w:rPr>
                <w:b w:val="0"/>
              </w:rPr>
              <w:t>Markets, Regulation and Law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3C118B92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0824280D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6E211D30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Markets, Regulation and Law</w:t>
            </w:r>
          </w:p>
        </w:tc>
        <w:tc>
          <w:tcPr>
            <w:tcW w:w="966" w:type="dxa"/>
          </w:tcPr>
          <w:p w14:paraId="0769A98F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9F12D0" w14:paraId="5DE1D57C" w14:textId="77777777" w:rsidTr="00612540">
        <w:tc>
          <w:tcPr>
            <w:tcW w:w="3523" w:type="dxa"/>
          </w:tcPr>
          <w:p w14:paraId="744BBC70" w14:textId="77777777" w:rsidR="009F12D0" w:rsidRDefault="009F12D0" w:rsidP="00612540">
            <w:pPr>
              <w:pStyle w:val="NoSpacing"/>
              <w:jc w:val="left"/>
            </w:pPr>
            <w:r w:rsidRPr="00A21506">
              <w:rPr>
                <w:b w:val="0"/>
              </w:rPr>
              <w:t>International Economics</w:t>
            </w:r>
            <w:r>
              <w:rPr>
                <w:b w:val="0"/>
              </w:rPr>
              <w:t xml:space="preserve"> (online ad hoc by Luiss)</w:t>
            </w:r>
          </w:p>
        </w:tc>
        <w:tc>
          <w:tcPr>
            <w:tcW w:w="669" w:type="dxa"/>
          </w:tcPr>
          <w:p w14:paraId="1888FC9E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5A4FEA7A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46E3232F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International Economics</w:t>
            </w:r>
          </w:p>
        </w:tc>
        <w:tc>
          <w:tcPr>
            <w:tcW w:w="966" w:type="dxa"/>
          </w:tcPr>
          <w:p w14:paraId="12C9AC40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9F12D0" w:rsidRPr="007708C2" w14:paraId="6436D8BA" w14:textId="77777777" w:rsidTr="00612540">
        <w:tc>
          <w:tcPr>
            <w:tcW w:w="3523" w:type="dxa"/>
            <w:vAlign w:val="center"/>
          </w:tcPr>
          <w:p w14:paraId="3BC7E5C4" w14:textId="77777777" w:rsidR="009F12D0" w:rsidRPr="00A21506" w:rsidRDefault="009F12D0" w:rsidP="00612540">
            <w:pPr>
              <w:pStyle w:val="NoSpacing"/>
              <w:jc w:val="left"/>
              <w:rPr>
                <w:b w:val="0"/>
              </w:rPr>
            </w:pPr>
            <w:r w:rsidRPr="00A21506">
              <w:rPr>
                <w:b w:val="0"/>
              </w:rPr>
              <w:t>Managerial Decision Making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7EC6635F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1BDF252E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5AA21E51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Managerial Decision Making</w:t>
            </w:r>
          </w:p>
        </w:tc>
        <w:tc>
          <w:tcPr>
            <w:tcW w:w="966" w:type="dxa"/>
          </w:tcPr>
          <w:p w14:paraId="1871E3A4" w14:textId="77777777" w:rsidR="009F12D0" w:rsidRPr="004B4D67" w:rsidRDefault="009F12D0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9F12D0" w14:paraId="7DBB0E77" w14:textId="77777777" w:rsidTr="00612540">
        <w:tc>
          <w:tcPr>
            <w:tcW w:w="3523" w:type="dxa"/>
            <w:vAlign w:val="center"/>
          </w:tcPr>
          <w:p w14:paraId="272542B8" w14:textId="77777777" w:rsidR="009F12D0" w:rsidRPr="00A21506" w:rsidRDefault="009F12D0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Italian</w:t>
            </w:r>
            <w:r w:rsidRPr="00A21506">
              <w:rPr>
                <w:b w:val="0"/>
              </w:rPr>
              <w:t xml:space="preserve"> language course</w:t>
            </w:r>
          </w:p>
        </w:tc>
        <w:tc>
          <w:tcPr>
            <w:tcW w:w="669" w:type="dxa"/>
          </w:tcPr>
          <w:p w14:paraId="5B7D5CF1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73636A0E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3612" w:type="dxa"/>
          </w:tcPr>
          <w:p w14:paraId="47E8997D" w14:textId="77777777" w:rsidR="009F12D0" w:rsidRPr="000C607A" w:rsidRDefault="009F12D0" w:rsidP="00612540">
            <w:pPr>
              <w:pStyle w:val="NoSpacing"/>
              <w:rPr>
                <w:b w:val="0"/>
              </w:rPr>
            </w:pPr>
            <w:r w:rsidRPr="00A21506">
              <w:rPr>
                <w:b w:val="0"/>
              </w:rPr>
              <w:t>Second language course</w:t>
            </w:r>
          </w:p>
        </w:tc>
        <w:tc>
          <w:tcPr>
            <w:tcW w:w="966" w:type="dxa"/>
          </w:tcPr>
          <w:p w14:paraId="41553ABC" w14:textId="304B2981" w:rsidR="009F12D0" w:rsidRPr="000C607A" w:rsidRDefault="00DD14B2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9F12D0" w14:paraId="660FD71C" w14:textId="77777777" w:rsidTr="00612540">
        <w:tc>
          <w:tcPr>
            <w:tcW w:w="3523" w:type="dxa"/>
            <w:vAlign w:val="center"/>
          </w:tcPr>
          <w:p w14:paraId="0C26F913" w14:textId="77777777" w:rsidR="009F12D0" w:rsidRPr="00A21506" w:rsidRDefault="009F12D0" w:rsidP="00612540">
            <w:pPr>
              <w:pStyle w:val="NoSpacing"/>
              <w:jc w:val="left"/>
              <w:rPr>
                <w:b w:val="0"/>
              </w:rPr>
            </w:pPr>
          </w:p>
        </w:tc>
        <w:tc>
          <w:tcPr>
            <w:tcW w:w="669" w:type="dxa"/>
          </w:tcPr>
          <w:p w14:paraId="4E2DFB88" w14:textId="77777777" w:rsidR="009F12D0" w:rsidRDefault="009F12D0" w:rsidP="00612540">
            <w:pPr>
              <w:pStyle w:val="NoSpacing"/>
            </w:pPr>
          </w:p>
        </w:tc>
        <w:tc>
          <w:tcPr>
            <w:tcW w:w="858" w:type="dxa"/>
          </w:tcPr>
          <w:p w14:paraId="551781FF" w14:textId="77777777" w:rsidR="009F12D0" w:rsidRDefault="009F12D0" w:rsidP="00612540">
            <w:pPr>
              <w:pStyle w:val="NoSpacing"/>
            </w:pPr>
          </w:p>
        </w:tc>
        <w:tc>
          <w:tcPr>
            <w:tcW w:w="3612" w:type="dxa"/>
          </w:tcPr>
          <w:p w14:paraId="01E2FB91" w14:textId="77777777" w:rsidR="009F12D0" w:rsidRDefault="009F12D0" w:rsidP="00612540">
            <w:pPr>
              <w:pStyle w:val="NoSpacing"/>
            </w:pPr>
          </w:p>
        </w:tc>
        <w:tc>
          <w:tcPr>
            <w:tcW w:w="966" w:type="dxa"/>
          </w:tcPr>
          <w:p w14:paraId="7BD99AAD" w14:textId="3B0BDC8A" w:rsidR="009F12D0" w:rsidRDefault="00DD14B2" w:rsidP="00612540">
            <w:pPr>
              <w:pStyle w:val="NoSpacing"/>
            </w:pPr>
            <w:r>
              <w:t>6</w:t>
            </w:r>
            <w:r w:rsidR="009F12D0">
              <w:t>6</w:t>
            </w:r>
          </w:p>
        </w:tc>
      </w:tr>
    </w:tbl>
    <w:p w14:paraId="08BC2C1C" w14:textId="77777777" w:rsidR="009F12D0" w:rsidRPr="007453D6" w:rsidRDefault="009F12D0" w:rsidP="009F12D0">
      <w:pPr>
        <w:pStyle w:val="NoSpacing"/>
      </w:pPr>
    </w:p>
    <w:p w14:paraId="35F4E6F8" w14:textId="77777777" w:rsidR="009F12D0" w:rsidRDefault="009F12D0" w:rsidP="009F12D0">
      <w:pPr>
        <w:pStyle w:val="NoSpacing"/>
      </w:pPr>
      <w:r w:rsidRPr="007453D6">
        <w:t xml:space="preserve">II year – </w:t>
      </w:r>
      <w:r w:rsidRPr="00A21506">
        <w:t>2021-2022</w:t>
      </w:r>
      <w:r>
        <w:t xml:space="preserve"> at Luiss</w:t>
      </w:r>
    </w:p>
    <w:p w14:paraId="0F4D85CC" w14:textId="77777777" w:rsidR="009F12D0" w:rsidRPr="00E575CC" w:rsidRDefault="009F12D0" w:rsidP="009F12D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669"/>
        <w:gridCol w:w="834"/>
        <w:gridCol w:w="2618"/>
        <w:gridCol w:w="929"/>
      </w:tblGrid>
      <w:tr w:rsidR="00D675BF" w14:paraId="1301DF91" w14:textId="77777777" w:rsidTr="00612540">
        <w:tc>
          <w:tcPr>
            <w:tcW w:w="4815" w:type="dxa"/>
          </w:tcPr>
          <w:p w14:paraId="2C12A473" w14:textId="77777777" w:rsidR="009F12D0" w:rsidRDefault="009F12D0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Course at UOP</w:t>
            </w:r>
          </w:p>
        </w:tc>
        <w:tc>
          <w:tcPr>
            <w:tcW w:w="283" w:type="dxa"/>
          </w:tcPr>
          <w:p w14:paraId="623B923D" w14:textId="77777777" w:rsidR="009F12D0" w:rsidRDefault="009F12D0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Sem.</w:t>
            </w:r>
          </w:p>
        </w:tc>
        <w:tc>
          <w:tcPr>
            <w:tcW w:w="851" w:type="dxa"/>
          </w:tcPr>
          <w:p w14:paraId="22660C6C" w14:textId="77777777" w:rsidR="009F12D0" w:rsidRDefault="009F12D0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ECTS</w:t>
            </w:r>
          </w:p>
        </w:tc>
        <w:tc>
          <w:tcPr>
            <w:tcW w:w="2743" w:type="dxa"/>
          </w:tcPr>
          <w:p w14:paraId="3FF7520B" w14:textId="77777777" w:rsidR="009F12D0" w:rsidRDefault="009F12D0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Recognition at UOP</w:t>
            </w:r>
          </w:p>
        </w:tc>
        <w:tc>
          <w:tcPr>
            <w:tcW w:w="936" w:type="dxa"/>
          </w:tcPr>
          <w:p w14:paraId="0E133C6D" w14:textId="77777777" w:rsidR="009F12D0" w:rsidRDefault="009F12D0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Credits</w:t>
            </w:r>
          </w:p>
        </w:tc>
      </w:tr>
      <w:tr w:rsidR="00D675BF" w14:paraId="0A1A5394" w14:textId="77777777" w:rsidTr="00612540">
        <w:tc>
          <w:tcPr>
            <w:tcW w:w="4815" w:type="dxa"/>
          </w:tcPr>
          <w:p w14:paraId="194FC01A" w14:textId="141A09CA" w:rsidR="00D675BF" w:rsidRDefault="009F12D0" w:rsidP="00D675BF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Three courses among the following:</w:t>
            </w:r>
          </w:p>
          <w:p w14:paraId="77AD29BE" w14:textId="6C8891B2" w:rsidR="00D675BF" w:rsidRDefault="00D675BF" w:rsidP="00D675BF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Business Modeling </w:t>
            </w:r>
            <w:r>
              <w:rPr>
                <w:b w:val="0"/>
                <w:lang w:val="nl-NL"/>
              </w:rPr>
              <w:t>and</w:t>
            </w:r>
            <w:r w:rsidRPr="00D675BF">
              <w:rPr>
                <w:b w:val="0"/>
                <w:lang w:val="nl-NL"/>
              </w:rPr>
              <w:t xml:space="preserve"> Planning</w:t>
            </w:r>
          </w:p>
          <w:p w14:paraId="6D5DB40F" w14:textId="7BDADBCF" w:rsidR="00D675BF" w:rsidRDefault="00D675BF" w:rsidP="00D675BF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lastRenderedPageBreak/>
              <w:t xml:space="preserve">Entrepreneurship </w:t>
            </w:r>
            <w:r>
              <w:rPr>
                <w:b w:val="0"/>
                <w:lang w:val="nl-NL"/>
              </w:rPr>
              <w:t>and</w:t>
            </w:r>
            <w:r w:rsidRPr="00D675BF">
              <w:rPr>
                <w:b w:val="0"/>
                <w:lang w:val="nl-NL"/>
              </w:rPr>
              <w:t xml:space="preserve"> Venture Capital</w:t>
            </w:r>
          </w:p>
          <w:p w14:paraId="0BB4CB99" w14:textId="1DB7DB63" w:rsidR="00D675BF" w:rsidRDefault="00D675BF" w:rsidP="00D675BF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>Intellectual Property Rights</w:t>
            </w:r>
          </w:p>
          <w:p w14:paraId="76A472A1" w14:textId="4A4FC6E4" w:rsidR="00D675BF" w:rsidRDefault="00D675BF" w:rsidP="00D675BF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Management </w:t>
            </w:r>
            <w:r>
              <w:rPr>
                <w:b w:val="0"/>
                <w:lang w:val="nl-NL"/>
              </w:rPr>
              <w:t>and</w:t>
            </w:r>
            <w:r w:rsidRPr="00D675BF">
              <w:rPr>
                <w:b w:val="0"/>
                <w:lang w:val="nl-NL"/>
              </w:rPr>
              <w:t xml:space="preserve"> Governance </w:t>
            </w:r>
            <w:r>
              <w:rPr>
                <w:b w:val="0"/>
                <w:lang w:val="nl-NL"/>
              </w:rPr>
              <w:t>of</w:t>
            </w:r>
            <w:r w:rsidRPr="00D675BF">
              <w:rPr>
                <w:b w:val="0"/>
                <w:lang w:val="nl-NL"/>
              </w:rPr>
              <w:t xml:space="preserve"> Family Firms</w:t>
            </w:r>
          </w:p>
          <w:p w14:paraId="28F569F0" w14:textId="46620D50" w:rsidR="00D675BF" w:rsidRDefault="00D675BF" w:rsidP="00D675BF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Management </w:t>
            </w:r>
            <w:r>
              <w:rPr>
                <w:b w:val="0"/>
                <w:lang w:val="nl-NL"/>
              </w:rPr>
              <w:t>of</w:t>
            </w:r>
            <w:r w:rsidRPr="00D675BF">
              <w:rPr>
                <w:b w:val="0"/>
                <w:lang w:val="nl-NL"/>
              </w:rPr>
              <w:t xml:space="preserve"> Innovation</w:t>
            </w:r>
          </w:p>
          <w:p w14:paraId="2A5B3CAC" w14:textId="354918A9" w:rsidR="00D675BF" w:rsidRPr="00D675BF" w:rsidRDefault="00D675BF" w:rsidP="00D675BF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>Organizing Innovation</w:t>
            </w:r>
          </w:p>
        </w:tc>
        <w:tc>
          <w:tcPr>
            <w:tcW w:w="283" w:type="dxa"/>
          </w:tcPr>
          <w:p w14:paraId="09335FF7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lastRenderedPageBreak/>
              <w:t>1</w:t>
            </w:r>
          </w:p>
        </w:tc>
        <w:tc>
          <w:tcPr>
            <w:tcW w:w="851" w:type="dxa"/>
          </w:tcPr>
          <w:p w14:paraId="12F5332B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3X6</w:t>
            </w:r>
          </w:p>
        </w:tc>
        <w:tc>
          <w:tcPr>
            <w:tcW w:w="2743" w:type="dxa"/>
          </w:tcPr>
          <w:p w14:paraId="63B8A115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 Electives</w:t>
            </w:r>
          </w:p>
        </w:tc>
        <w:tc>
          <w:tcPr>
            <w:tcW w:w="936" w:type="dxa"/>
          </w:tcPr>
          <w:p w14:paraId="3D087FC4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3+3</w:t>
            </w:r>
          </w:p>
        </w:tc>
      </w:tr>
      <w:tr w:rsidR="009F12D0" w14:paraId="43038DC2" w14:textId="77777777" w:rsidTr="00612540">
        <w:tc>
          <w:tcPr>
            <w:tcW w:w="4815" w:type="dxa"/>
          </w:tcPr>
          <w:p w14:paraId="2F051248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lastRenderedPageBreak/>
              <w:t>Advanced Corporate Finance (online by Luiss)</w:t>
            </w:r>
          </w:p>
        </w:tc>
        <w:tc>
          <w:tcPr>
            <w:tcW w:w="283" w:type="dxa"/>
          </w:tcPr>
          <w:p w14:paraId="709B32DD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0CFB38E8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743" w:type="dxa"/>
          </w:tcPr>
          <w:p w14:paraId="1CC2D00F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78B496A1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9F12D0" w14:paraId="4626F788" w14:textId="77777777" w:rsidTr="00612540">
        <w:tc>
          <w:tcPr>
            <w:tcW w:w="4815" w:type="dxa"/>
          </w:tcPr>
          <w:p w14:paraId="7A621B46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 w:rsidRPr="00742A07">
              <w:rPr>
                <w:b w:val="0"/>
              </w:rPr>
              <w:t>Learning Innovation Activities</w:t>
            </w:r>
          </w:p>
        </w:tc>
        <w:tc>
          <w:tcPr>
            <w:tcW w:w="283" w:type="dxa"/>
          </w:tcPr>
          <w:p w14:paraId="20BD376E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TBC</w:t>
            </w:r>
          </w:p>
        </w:tc>
        <w:tc>
          <w:tcPr>
            <w:tcW w:w="851" w:type="dxa"/>
          </w:tcPr>
          <w:p w14:paraId="16043920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4</w:t>
            </w:r>
          </w:p>
        </w:tc>
        <w:tc>
          <w:tcPr>
            <w:tcW w:w="2743" w:type="dxa"/>
          </w:tcPr>
          <w:p w14:paraId="3B104303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79E7A161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D675BF" w14:paraId="72721A8A" w14:textId="77777777" w:rsidTr="00612540">
        <w:tc>
          <w:tcPr>
            <w:tcW w:w="4815" w:type="dxa"/>
          </w:tcPr>
          <w:p w14:paraId="5FF2E875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Internship</w:t>
            </w:r>
          </w:p>
        </w:tc>
        <w:tc>
          <w:tcPr>
            <w:tcW w:w="283" w:type="dxa"/>
          </w:tcPr>
          <w:p w14:paraId="04CCB85C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3CC94B75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8</w:t>
            </w:r>
          </w:p>
        </w:tc>
        <w:tc>
          <w:tcPr>
            <w:tcW w:w="2743" w:type="dxa"/>
          </w:tcPr>
          <w:p w14:paraId="11609D86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4287E53D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D675BF" w14:paraId="4FAC6C51" w14:textId="77777777" w:rsidTr="00612540">
        <w:tc>
          <w:tcPr>
            <w:tcW w:w="4815" w:type="dxa"/>
          </w:tcPr>
          <w:p w14:paraId="1E7127FB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283" w:type="dxa"/>
          </w:tcPr>
          <w:p w14:paraId="761787CB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7FC17F1D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18</w:t>
            </w:r>
          </w:p>
        </w:tc>
        <w:tc>
          <w:tcPr>
            <w:tcW w:w="2743" w:type="dxa"/>
          </w:tcPr>
          <w:p w14:paraId="3D366BDA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936" w:type="dxa"/>
          </w:tcPr>
          <w:p w14:paraId="6BD46ED2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9</w:t>
            </w:r>
          </w:p>
        </w:tc>
      </w:tr>
      <w:tr w:rsidR="00D675BF" w14:paraId="7C58F3E1" w14:textId="77777777" w:rsidTr="00612540">
        <w:tc>
          <w:tcPr>
            <w:tcW w:w="4815" w:type="dxa"/>
          </w:tcPr>
          <w:p w14:paraId="24C44D59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283" w:type="dxa"/>
          </w:tcPr>
          <w:p w14:paraId="19D814B8" w14:textId="77777777" w:rsidR="009F12D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851" w:type="dxa"/>
          </w:tcPr>
          <w:p w14:paraId="119F91F7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54</w:t>
            </w:r>
          </w:p>
        </w:tc>
        <w:tc>
          <w:tcPr>
            <w:tcW w:w="2743" w:type="dxa"/>
          </w:tcPr>
          <w:p w14:paraId="31AF7045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3272E21B" w14:textId="77777777" w:rsidR="009F12D0" w:rsidRPr="009B5620" w:rsidRDefault="009F12D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15</w:t>
            </w:r>
          </w:p>
        </w:tc>
      </w:tr>
    </w:tbl>
    <w:p w14:paraId="6BC3DB9C" w14:textId="77777777" w:rsidR="008F3EC9" w:rsidRPr="007453D6" w:rsidRDefault="008F3EC9" w:rsidP="008F3EC9">
      <w:pPr>
        <w:pStyle w:val="NoSpacing"/>
      </w:pPr>
    </w:p>
    <w:p w14:paraId="5A16D3B1" w14:textId="73DEE13B" w:rsidR="00805295" w:rsidRPr="007453D6" w:rsidRDefault="00614025" w:rsidP="00614025">
      <w:pPr>
        <w:pStyle w:val="Heading2"/>
      </w:pPr>
      <w:bookmarkStart w:id="3" w:name="_Toc516740230"/>
      <w:r>
        <w:t>Specialization</w:t>
      </w:r>
      <w:r w:rsidRPr="001E4E18">
        <w:t xml:space="preserve"> </w:t>
      </w:r>
      <w:r w:rsidR="00805295">
        <w:t xml:space="preserve">in </w:t>
      </w:r>
      <w:r w:rsidR="00805295" w:rsidRPr="007453D6">
        <w:t>Marketing</w:t>
      </w:r>
    </w:p>
    <w:bookmarkEnd w:id="3"/>
    <w:p w14:paraId="50F7AF9A" w14:textId="77777777" w:rsidR="00216655" w:rsidRPr="007453D6" w:rsidRDefault="00216655" w:rsidP="00664655">
      <w:pPr>
        <w:pStyle w:val="NoSpacing"/>
      </w:pPr>
    </w:p>
    <w:p w14:paraId="5CC8FA4F" w14:textId="77777777" w:rsidR="00614025" w:rsidRDefault="00614025" w:rsidP="00614025">
      <w:pPr>
        <w:pStyle w:val="NoSpacing"/>
      </w:pPr>
      <w:r w:rsidRPr="007453D6">
        <w:t>I year</w:t>
      </w:r>
      <w:r w:rsidRPr="007453D6">
        <w:rPr>
          <w:rFonts w:ascii="Cambria" w:hAnsi="Cambria" w:cs="Cambria"/>
        </w:rPr>
        <w:t> </w:t>
      </w:r>
      <w:r w:rsidRPr="007453D6">
        <w:rPr>
          <w:rFonts w:cs="Luiss Sans"/>
        </w:rPr>
        <w:t>–</w:t>
      </w:r>
      <w:r w:rsidRPr="007453D6">
        <w:t xml:space="preserve"> </w:t>
      </w:r>
      <w:r>
        <w:t>2020-2021 at University of Petra</w:t>
      </w:r>
    </w:p>
    <w:p w14:paraId="253793B3" w14:textId="77777777" w:rsidR="00614025" w:rsidRDefault="00614025" w:rsidP="0061402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9"/>
        <w:gridCol w:w="858"/>
        <w:gridCol w:w="3612"/>
        <w:gridCol w:w="966"/>
      </w:tblGrid>
      <w:tr w:rsidR="00614025" w14:paraId="4B90CB18" w14:textId="77777777" w:rsidTr="00612540">
        <w:tc>
          <w:tcPr>
            <w:tcW w:w="3523" w:type="dxa"/>
          </w:tcPr>
          <w:p w14:paraId="6029FC30" w14:textId="77777777" w:rsidR="00614025" w:rsidRDefault="00614025" w:rsidP="00612540">
            <w:pPr>
              <w:pStyle w:val="NoSpacing"/>
            </w:pPr>
            <w:r w:rsidRPr="007453D6">
              <w:t>Course</w:t>
            </w:r>
            <w:r>
              <w:t xml:space="preserve"> at UOP</w:t>
            </w:r>
          </w:p>
        </w:tc>
        <w:tc>
          <w:tcPr>
            <w:tcW w:w="669" w:type="dxa"/>
          </w:tcPr>
          <w:p w14:paraId="45BCA630" w14:textId="77777777" w:rsidR="00614025" w:rsidRDefault="00614025" w:rsidP="00612540">
            <w:pPr>
              <w:pStyle w:val="NoSpacing"/>
            </w:pPr>
            <w:r>
              <w:t>Sem.</w:t>
            </w:r>
          </w:p>
        </w:tc>
        <w:tc>
          <w:tcPr>
            <w:tcW w:w="858" w:type="dxa"/>
          </w:tcPr>
          <w:p w14:paraId="714056BA" w14:textId="77777777" w:rsidR="00614025" w:rsidRDefault="00614025" w:rsidP="00612540">
            <w:pPr>
              <w:pStyle w:val="NoSpacing"/>
            </w:pPr>
            <w:r>
              <w:t>Credits</w:t>
            </w:r>
          </w:p>
        </w:tc>
        <w:tc>
          <w:tcPr>
            <w:tcW w:w="3612" w:type="dxa"/>
          </w:tcPr>
          <w:p w14:paraId="4C4C0EDD" w14:textId="77777777" w:rsidR="00614025" w:rsidRDefault="00614025" w:rsidP="00612540">
            <w:pPr>
              <w:pStyle w:val="NoSpacing"/>
            </w:pPr>
            <w:r>
              <w:t>Recognition at Luiss</w:t>
            </w:r>
          </w:p>
        </w:tc>
        <w:tc>
          <w:tcPr>
            <w:tcW w:w="966" w:type="dxa"/>
          </w:tcPr>
          <w:p w14:paraId="1CE30057" w14:textId="77777777" w:rsidR="00614025" w:rsidRDefault="00614025" w:rsidP="00612540">
            <w:pPr>
              <w:pStyle w:val="NoSpacing"/>
            </w:pPr>
            <w:r>
              <w:t>ECTS</w:t>
            </w:r>
          </w:p>
        </w:tc>
      </w:tr>
      <w:tr w:rsidR="00614025" w14:paraId="06A7EC2F" w14:textId="77777777" w:rsidTr="00612540">
        <w:tc>
          <w:tcPr>
            <w:tcW w:w="3523" w:type="dxa"/>
          </w:tcPr>
          <w:p w14:paraId="0CCC281F" w14:textId="77777777" w:rsidR="00614025" w:rsidRDefault="00614025" w:rsidP="00612540">
            <w:pPr>
              <w:pStyle w:val="NoSpacing"/>
              <w:jc w:val="left"/>
            </w:pPr>
            <w:r w:rsidRPr="000C607A">
              <w:rPr>
                <w:b w:val="0"/>
              </w:rPr>
              <w:t>Marketing Management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0F2BDCEB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20C6EAEE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0A2F71D9" w14:textId="45574B05" w:rsidR="00614025" w:rsidRPr="004B4D67" w:rsidRDefault="00711F3C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Product and Brand Management</w:t>
            </w:r>
          </w:p>
        </w:tc>
        <w:tc>
          <w:tcPr>
            <w:tcW w:w="966" w:type="dxa"/>
          </w:tcPr>
          <w:p w14:paraId="592F4CF3" w14:textId="77777777" w:rsidR="00614025" w:rsidRPr="004B4D67" w:rsidRDefault="00614025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614025" w14:paraId="7E8BC472" w14:textId="77777777" w:rsidTr="00612540">
        <w:tc>
          <w:tcPr>
            <w:tcW w:w="3523" w:type="dxa"/>
          </w:tcPr>
          <w:p w14:paraId="731C7BBF" w14:textId="77777777" w:rsidR="00614025" w:rsidRPr="00161256" w:rsidRDefault="00614025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Accounting and Finance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26C442D4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52447CFB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287B8B57" w14:textId="3E42980F" w:rsidR="00614025" w:rsidRPr="004B4D67" w:rsidRDefault="00320DE1" w:rsidP="00612540">
            <w:pPr>
              <w:pStyle w:val="NoSpacing"/>
              <w:rPr>
                <w:b w:val="0"/>
              </w:rPr>
            </w:pPr>
            <w:r w:rsidRPr="00320DE1">
              <w:rPr>
                <w:b w:val="0"/>
              </w:rPr>
              <w:t>Managerial Economics: Theories and Marketing Applications</w:t>
            </w:r>
          </w:p>
        </w:tc>
        <w:tc>
          <w:tcPr>
            <w:tcW w:w="966" w:type="dxa"/>
          </w:tcPr>
          <w:p w14:paraId="269D6080" w14:textId="4E17122E" w:rsidR="00614025" w:rsidRPr="004B4D67" w:rsidRDefault="00320DE1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614025" w14:paraId="7843B61F" w14:textId="77777777" w:rsidTr="00612540">
        <w:tc>
          <w:tcPr>
            <w:tcW w:w="3523" w:type="dxa"/>
          </w:tcPr>
          <w:p w14:paraId="52FC4139" w14:textId="77777777" w:rsidR="00614025" w:rsidRPr="000C607A" w:rsidRDefault="00614025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Research Methodology</w:t>
            </w:r>
          </w:p>
        </w:tc>
        <w:tc>
          <w:tcPr>
            <w:tcW w:w="669" w:type="dxa"/>
          </w:tcPr>
          <w:p w14:paraId="325F12A2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045A8C0D" w14:textId="77777777" w:rsidR="00614025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20BB6EDE" w14:textId="3F3443B7" w:rsidR="00614025" w:rsidRPr="004B4D67" w:rsidRDefault="004C0A80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Research Methodology for Marketing</w:t>
            </w:r>
          </w:p>
        </w:tc>
        <w:tc>
          <w:tcPr>
            <w:tcW w:w="966" w:type="dxa"/>
          </w:tcPr>
          <w:p w14:paraId="51991191" w14:textId="227948AD" w:rsidR="00614025" w:rsidRPr="004B4D67" w:rsidRDefault="004C0A8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614025" w:rsidRPr="00E225FF" w14:paraId="2A2FC566" w14:textId="77777777" w:rsidTr="00612540">
        <w:tc>
          <w:tcPr>
            <w:tcW w:w="3523" w:type="dxa"/>
          </w:tcPr>
          <w:p w14:paraId="58AECA48" w14:textId="77777777" w:rsidR="00614025" w:rsidRPr="000C607A" w:rsidRDefault="00614025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Strategic Management</w:t>
            </w:r>
          </w:p>
        </w:tc>
        <w:tc>
          <w:tcPr>
            <w:tcW w:w="669" w:type="dxa"/>
          </w:tcPr>
          <w:p w14:paraId="44931249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59314419" w14:textId="77777777" w:rsidR="00614025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20E5B28" w14:textId="558A823E" w:rsidR="00614025" w:rsidRPr="004B4D67" w:rsidRDefault="00320DE1" w:rsidP="00612540">
            <w:pPr>
              <w:pStyle w:val="NoSpacing"/>
              <w:jc w:val="left"/>
              <w:rPr>
                <w:b w:val="0"/>
              </w:rPr>
            </w:pPr>
            <w:r w:rsidRPr="00320DE1">
              <w:rPr>
                <w:b w:val="0"/>
              </w:rPr>
              <w:t>Behavioral Economics and Consumer Decision Making</w:t>
            </w:r>
          </w:p>
        </w:tc>
        <w:tc>
          <w:tcPr>
            <w:tcW w:w="966" w:type="dxa"/>
          </w:tcPr>
          <w:p w14:paraId="0BCBF2D6" w14:textId="29231A53" w:rsidR="00614025" w:rsidRPr="004B4D67" w:rsidRDefault="00320DE1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614025" w14:paraId="00EED270" w14:textId="77777777" w:rsidTr="00612540">
        <w:tc>
          <w:tcPr>
            <w:tcW w:w="3523" w:type="dxa"/>
          </w:tcPr>
          <w:p w14:paraId="05B4A2BD" w14:textId="77777777" w:rsidR="00614025" w:rsidRPr="000C607A" w:rsidRDefault="00614025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Human Resources Management</w:t>
            </w:r>
          </w:p>
        </w:tc>
        <w:tc>
          <w:tcPr>
            <w:tcW w:w="669" w:type="dxa"/>
          </w:tcPr>
          <w:p w14:paraId="7DD3E77A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456423B6" w14:textId="77777777" w:rsidR="00614025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2DBAE8A4" w14:textId="0F50D212" w:rsidR="00614025" w:rsidRPr="004B4D67" w:rsidRDefault="004C0A80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Organizational Issues in Marketing and Sales</w:t>
            </w:r>
          </w:p>
        </w:tc>
        <w:tc>
          <w:tcPr>
            <w:tcW w:w="966" w:type="dxa"/>
          </w:tcPr>
          <w:p w14:paraId="767BA827" w14:textId="5EE2073E" w:rsidR="00614025" w:rsidRPr="004B4D67" w:rsidRDefault="004C0A8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614025" w14:paraId="72BDB6B9" w14:textId="77777777" w:rsidTr="00612540">
        <w:tc>
          <w:tcPr>
            <w:tcW w:w="3523" w:type="dxa"/>
          </w:tcPr>
          <w:p w14:paraId="650BC650" w14:textId="77777777" w:rsidR="00614025" w:rsidRPr="000C607A" w:rsidRDefault="00614025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Production and Operation Management</w:t>
            </w:r>
          </w:p>
        </w:tc>
        <w:tc>
          <w:tcPr>
            <w:tcW w:w="669" w:type="dxa"/>
          </w:tcPr>
          <w:p w14:paraId="0FC3CAAD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65430518" w14:textId="77777777" w:rsidR="00614025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727570A" w14:textId="77777777" w:rsidR="00614025" w:rsidRPr="004B4D67" w:rsidRDefault="00614025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Elective (Y2)</w:t>
            </w:r>
          </w:p>
        </w:tc>
        <w:tc>
          <w:tcPr>
            <w:tcW w:w="966" w:type="dxa"/>
          </w:tcPr>
          <w:p w14:paraId="1B42F500" w14:textId="77777777" w:rsidR="00614025" w:rsidRPr="004B4D67" w:rsidRDefault="00614025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614025" w14:paraId="5C6006E3" w14:textId="77777777" w:rsidTr="00612540">
        <w:tc>
          <w:tcPr>
            <w:tcW w:w="3523" w:type="dxa"/>
          </w:tcPr>
          <w:p w14:paraId="7317BA1C" w14:textId="11C68BF6" w:rsidR="00614025" w:rsidRPr="00702C00" w:rsidRDefault="00702C00" w:rsidP="00612540">
            <w:pPr>
              <w:pStyle w:val="NoSpacing"/>
              <w:jc w:val="left"/>
              <w:rPr>
                <w:b w:val="0"/>
                <w:bCs w:val="0"/>
              </w:rPr>
            </w:pPr>
            <w:r w:rsidRPr="00702C00">
              <w:rPr>
                <w:b w:val="0"/>
                <w:bCs w:val="0"/>
              </w:rPr>
              <w:t>Consumer Behavior (online by Luiss)</w:t>
            </w:r>
          </w:p>
        </w:tc>
        <w:tc>
          <w:tcPr>
            <w:tcW w:w="669" w:type="dxa"/>
          </w:tcPr>
          <w:p w14:paraId="704BBB61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24607825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23EDD951" w14:textId="6398F37A" w:rsidR="00614025" w:rsidRPr="004B4D67" w:rsidRDefault="000216F0" w:rsidP="00612540">
            <w:pPr>
              <w:pStyle w:val="NoSpacing"/>
              <w:rPr>
                <w:b w:val="0"/>
              </w:rPr>
            </w:pPr>
            <w:r w:rsidRPr="00702C00">
              <w:rPr>
                <w:b w:val="0"/>
                <w:bCs w:val="0"/>
              </w:rPr>
              <w:t>Consumer Behavior</w:t>
            </w:r>
          </w:p>
        </w:tc>
        <w:tc>
          <w:tcPr>
            <w:tcW w:w="966" w:type="dxa"/>
          </w:tcPr>
          <w:p w14:paraId="76B6C2E7" w14:textId="02F158C8" w:rsidR="00614025" w:rsidRPr="004B4D67" w:rsidRDefault="000216F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614025" w14:paraId="34AB32A8" w14:textId="77777777" w:rsidTr="00612540">
        <w:tc>
          <w:tcPr>
            <w:tcW w:w="3523" w:type="dxa"/>
          </w:tcPr>
          <w:p w14:paraId="6AF50CC0" w14:textId="3BD70A70" w:rsidR="00614025" w:rsidRPr="000216F0" w:rsidRDefault="000216F0" w:rsidP="00612540">
            <w:pPr>
              <w:pStyle w:val="NoSpacing"/>
              <w:jc w:val="left"/>
              <w:rPr>
                <w:b w:val="0"/>
                <w:bCs w:val="0"/>
              </w:rPr>
            </w:pPr>
            <w:r w:rsidRPr="000216F0">
              <w:rPr>
                <w:b w:val="0"/>
                <w:bCs w:val="0"/>
              </w:rPr>
              <w:t>Legal Issues in Marketing (online by Luiss)</w:t>
            </w:r>
          </w:p>
        </w:tc>
        <w:tc>
          <w:tcPr>
            <w:tcW w:w="669" w:type="dxa"/>
          </w:tcPr>
          <w:p w14:paraId="55F71D3B" w14:textId="0F1494FD" w:rsidR="00614025" w:rsidRPr="000C607A" w:rsidRDefault="00026DF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04294777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3EA74A57" w14:textId="476FE190" w:rsidR="00614025" w:rsidRPr="004B4D67" w:rsidRDefault="00026DF8" w:rsidP="00612540">
            <w:pPr>
              <w:pStyle w:val="NoSpacing"/>
              <w:rPr>
                <w:b w:val="0"/>
              </w:rPr>
            </w:pPr>
            <w:r w:rsidRPr="000216F0">
              <w:rPr>
                <w:b w:val="0"/>
                <w:bCs w:val="0"/>
              </w:rPr>
              <w:t>Legal Issues in Marketing</w:t>
            </w:r>
          </w:p>
        </w:tc>
        <w:tc>
          <w:tcPr>
            <w:tcW w:w="966" w:type="dxa"/>
          </w:tcPr>
          <w:p w14:paraId="32DBC898" w14:textId="77777777" w:rsidR="00614025" w:rsidRPr="004B4D67" w:rsidRDefault="00614025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614025" w:rsidRPr="007708C2" w14:paraId="2377EC88" w14:textId="77777777" w:rsidTr="00612540">
        <w:tc>
          <w:tcPr>
            <w:tcW w:w="3523" w:type="dxa"/>
            <w:vAlign w:val="center"/>
          </w:tcPr>
          <w:p w14:paraId="26C31CCB" w14:textId="5A4BD93F" w:rsidR="00614025" w:rsidRPr="00A21506" w:rsidRDefault="00161537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  <w:lang w:val="nl-NL"/>
              </w:rPr>
              <w:t>Web Analytics and Marketing (online ad hoc by Luiss)</w:t>
            </w:r>
          </w:p>
        </w:tc>
        <w:tc>
          <w:tcPr>
            <w:tcW w:w="669" w:type="dxa"/>
          </w:tcPr>
          <w:p w14:paraId="26344F58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3FD4B444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5E14719D" w14:textId="04B5DA6F" w:rsidR="00614025" w:rsidRPr="004B4D67" w:rsidRDefault="00161537" w:rsidP="00612540">
            <w:pPr>
              <w:pStyle w:val="NoSpacing"/>
              <w:rPr>
                <w:b w:val="0"/>
              </w:rPr>
            </w:pPr>
            <w:r>
              <w:rPr>
                <w:b w:val="0"/>
                <w:lang w:val="nl-NL"/>
              </w:rPr>
              <w:t>Web Analytics and Marketing</w:t>
            </w:r>
          </w:p>
        </w:tc>
        <w:tc>
          <w:tcPr>
            <w:tcW w:w="966" w:type="dxa"/>
          </w:tcPr>
          <w:p w14:paraId="515776DD" w14:textId="25CDC249" w:rsidR="00614025" w:rsidRPr="004B4D67" w:rsidRDefault="00A65F30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614025" w14:paraId="00631F4C" w14:textId="77777777" w:rsidTr="00612540">
        <w:tc>
          <w:tcPr>
            <w:tcW w:w="3523" w:type="dxa"/>
            <w:vAlign w:val="center"/>
          </w:tcPr>
          <w:p w14:paraId="4AB9D4A1" w14:textId="77777777" w:rsidR="00614025" w:rsidRPr="00A21506" w:rsidRDefault="00614025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Italian</w:t>
            </w:r>
            <w:r w:rsidRPr="00A21506">
              <w:rPr>
                <w:b w:val="0"/>
              </w:rPr>
              <w:t xml:space="preserve"> language course</w:t>
            </w:r>
          </w:p>
        </w:tc>
        <w:tc>
          <w:tcPr>
            <w:tcW w:w="669" w:type="dxa"/>
          </w:tcPr>
          <w:p w14:paraId="561EF94E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7D4F16D9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3612" w:type="dxa"/>
          </w:tcPr>
          <w:p w14:paraId="5E2C8A27" w14:textId="77777777" w:rsidR="00614025" w:rsidRPr="000C607A" w:rsidRDefault="00614025" w:rsidP="00612540">
            <w:pPr>
              <w:pStyle w:val="NoSpacing"/>
              <w:rPr>
                <w:b w:val="0"/>
              </w:rPr>
            </w:pPr>
            <w:r w:rsidRPr="00A21506">
              <w:rPr>
                <w:b w:val="0"/>
              </w:rPr>
              <w:t>Second language course</w:t>
            </w:r>
          </w:p>
        </w:tc>
        <w:tc>
          <w:tcPr>
            <w:tcW w:w="966" w:type="dxa"/>
          </w:tcPr>
          <w:p w14:paraId="6DBCD5CE" w14:textId="549C1BD9" w:rsidR="00614025" w:rsidRPr="000C607A" w:rsidRDefault="00DD14B2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614025" w14:paraId="065B1279" w14:textId="77777777" w:rsidTr="00612540">
        <w:tc>
          <w:tcPr>
            <w:tcW w:w="3523" w:type="dxa"/>
            <w:vAlign w:val="center"/>
          </w:tcPr>
          <w:p w14:paraId="75B469F8" w14:textId="77777777" w:rsidR="00614025" w:rsidRPr="00A21506" w:rsidRDefault="00614025" w:rsidP="00612540">
            <w:pPr>
              <w:pStyle w:val="NoSpacing"/>
              <w:jc w:val="left"/>
              <w:rPr>
                <w:b w:val="0"/>
              </w:rPr>
            </w:pPr>
          </w:p>
        </w:tc>
        <w:tc>
          <w:tcPr>
            <w:tcW w:w="669" w:type="dxa"/>
          </w:tcPr>
          <w:p w14:paraId="25523440" w14:textId="77777777" w:rsidR="00614025" w:rsidRDefault="00614025" w:rsidP="00612540">
            <w:pPr>
              <w:pStyle w:val="NoSpacing"/>
            </w:pPr>
          </w:p>
        </w:tc>
        <w:tc>
          <w:tcPr>
            <w:tcW w:w="858" w:type="dxa"/>
          </w:tcPr>
          <w:p w14:paraId="5DAB455A" w14:textId="77777777" w:rsidR="00614025" w:rsidRDefault="00614025" w:rsidP="00612540">
            <w:pPr>
              <w:pStyle w:val="NoSpacing"/>
            </w:pPr>
          </w:p>
        </w:tc>
        <w:tc>
          <w:tcPr>
            <w:tcW w:w="3612" w:type="dxa"/>
          </w:tcPr>
          <w:p w14:paraId="0E908030" w14:textId="77777777" w:rsidR="00614025" w:rsidRDefault="00614025" w:rsidP="00612540">
            <w:pPr>
              <w:pStyle w:val="NoSpacing"/>
            </w:pPr>
          </w:p>
        </w:tc>
        <w:tc>
          <w:tcPr>
            <w:tcW w:w="966" w:type="dxa"/>
          </w:tcPr>
          <w:p w14:paraId="589279E4" w14:textId="599D8A2B" w:rsidR="00614025" w:rsidRDefault="00DD14B2" w:rsidP="00612540">
            <w:pPr>
              <w:pStyle w:val="NoSpacing"/>
            </w:pPr>
            <w:r>
              <w:t>66</w:t>
            </w:r>
          </w:p>
        </w:tc>
      </w:tr>
    </w:tbl>
    <w:p w14:paraId="6EE05BFC" w14:textId="77777777" w:rsidR="00614025" w:rsidRPr="007453D6" w:rsidRDefault="00614025" w:rsidP="00614025">
      <w:pPr>
        <w:pStyle w:val="NoSpacing"/>
      </w:pPr>
    </w:p>
    <w:p w14:paraId="3035BCF2" w14:textId="77777777" w:rsidR="00614025" w:rsidRDefault="00614025" w:rsidP="00614025">
      <w:pPr>
        <w:pStyle w:val="NoSpacing"/>
      </w:pPr>
      <w:r w:rsidRPr="007453D6">
        <w:t xml:space="preserve">II year – </w:t>
      </w:r>
      <w:r w:rsidRPr="00A21506">
        <w:t>2021-2022</w:t>
      </w:r>
      <w:r>
        <w:t xml:space="preserve"> at Luiss</w:t>
      </w:r>
    </w:p>
    <w:p w14:paraId="189E670F" w14:textId="77777777" w:rsidR="00614025" w:rsidRPr="00E575CC" w:rsidRDefault="00614025" w:rsidP="0061402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669"/>
        <w:gridCol w:w="835"/>
        <w:gridCol w:w="2629"/>
        <w:gridCol w:w="930"/>
      </w:tblGrid>
      <w:tr w:rsidR="00614025" w14:paraId="37922689" w14:textId="77777777" w:rsidTr="00A65F30">
        <w:tc>
          <w:tcPr>
            <w:tcW w:w="4565" w:type="dxa"/>
          </w:tcPr>
          <w:p w14:paraId="0FE46772" w14:textId="77777777" w:rsidR="00614025" w:rsidRDefault="00614025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Course at UOP</w:t>
            </w:r>
          </w:p>
        </w:tc>
        <w:tc>
          <w:tcPr>
            <w:tcW w:w="669" w:type="dxa"/>
          </w:tcPr>
          <w:p w14:paraId="48612E58" w14:textId="77777777" w:rsidR="00614025" w:rsidRDefault="00614025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Sem.</w:t>
            </w:r>
          </w:p>
        </w:tc>
        <w:tc>
          <w:tcPr>
            <w:tcW w:w="835" w:type="dxa"/>
          </w:tcPr>
          <w:p w14:paraId="533BCD12" w14:textId="77777777" w:rsidR="00614025" w:rsidRDefault="00614025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ECTS</w:t>
            </w:r>
          </w:p>
        </w:tc>
        <w:tc>
          <w:tcPr>
            <w:tcW w:w="2629" w:type="dxa"/>
          </w:tcPr>
          <w:p w14:paraId="383702FB" w14:textId="77777777" w:rsidR="00614025" w:rsidRDefault="00614025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Recognition at UOP</w:t>
            </w:r>
          </w:p>
        </w:tc>
        <w:tc>
          <w:tcPr>
            <w:tcW w:w="930" w:type="dxa"/>
          </w:tcPr>
          <w:p w14:paraId="317A300D" w14:textId="77777777" w:rsidR="00614025" w:rsidRDefault="00614025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Credits</w:t>
            </w:r>
          </w:p>
        </w:tc>
      </w:tr>
      <w:tr w:rsidR="00614025" w14:paraId="44B3866F" w14:textId="77777777" w:rsidTr="00A65F30">
        <w:tc>
          <w:tcPr>
            <w:tcW w:w="4565" w:type="dxa"/>
          </w:tcPr>
          <w:p w14:paraId="343FD532" w14:textId="20F31589" w:rsidR="00614025" w:rsidRPr="00D675BF" w:rsidRDefault="00382B81" w:rsidP="00382B81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Two Elective</w:t>
            </w:r>
            <w:r w:rsidR="00614025">
              <w:rPr>
                <w:b w:val="0"/>
                <w:lang w:val="nl-NL"/>
              </w:rPr>
              <w:t xml:space="preserve"> courses</w:t>
            </w:r>
          </w:p>
        </w:tc>
        <w:tc>
          <w:tcPr>
            <w:tcW w:w="669" w:type="dxa"/>
          </w:tcPr>
          <w:p w14:paraId="0FE2B556" w14:textId="77777777" w:rsidR="00614025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35" w:type="dxa"/>
          </w:tcPr>
          <w:p w14:paraId="07535360" w14:textId="1E267A70" w:rsidR="00614025" w:rsidRPr="009B5620" w:rsidRDefault="00382B81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2x6</w:t>
            </w:r>
          </w:p>
        </w:tc>
        <w:tc>
          <w:tcPr>
            <w:tcW w:w="2629" w:type="dxa"/>
          </w:tcPr>
          <w:p w14:paraId="22B24705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 Electives</w:t>
            </w:r>
          </w:p>
        </w:tc>
        <w:tc>
          <w:tcPr>
            <w:tcW w:w="930" w:type="dxa"/>
          </w:tcPr>
          <w:p w14:paraId="2C5B46B0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3+3</w:t>
            </w:r>
          </w:p>
        </w:tc>
      </w:tr>
      <w:tr w:rsidR="00124848" w14:paraId="425040E0" w14:textId="77777777" w:rsidTr="00A65F30">
        <w:tc>
          <w:tcPr>
            <w:tcW w:w="4565" w:type="dxa"/>
          </w:tcPr>
          <w:p w14:paraId="6E1EFF5B" w14:textId="2E4307F1" w:rsidR="00124848" w:rsidRDefault="00124848" w:rsidP="00DD7844">
            <w:pPr>
              <w:pStyle w:val="NoSpacing"/>
              <w:jc w:val="left"/>
              <w:rPr>
                <w:b w:val="0"/>
                <w:lang w:val="nl-NL"/>
              </w:rPr>
            </w:pPr>
            <w:r w:rsidRPr="00124848">
              <w:rPr>
                <w:b w:val="0"/>
                <w:lang w:val="nl-NL"/>
              </w:rPr>
              <w:t xml:space="preserve">Retail </w:t>
            </w:r>
            <w:r>
              <w:rPr>
                <w:b w:val="0"/>
                <w:lang w:val="nl-NL"/>
              </w:rPr>
              <w:t>and</w:t>
            </w:r>
            <w:r w:rsidRPr="00124848">
              <w:rPr>
                <w:b w:val="0"/>
                <w:lang w:val="nl-NL"/>
              </w:rPr>
              <w:t xml:space="preserve"> Service Experience Marketing</w:t>
            </w:r>
          </w:p>
        </w:tc>
        <w:tc>
          <w:tcPr>
            <w:tcW w:w="669" w:type="dxa"/>
          </w:tcPr>
          <w:p w14:paraId="3637333B" w14:textId="5A528BC0" w:rsidR="00124848" w:rsidRDefault="0012484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35" w:type="dxa"/>
          </w:tcPr>
          <w:p w14:paraId="7EB52AEF" w14:textId="2BC82808" w:rsidR="00124848" w:rsidRDefault="0012484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629" w:type="dxa"/>
          </w:tcPr>
          <w:p w14:paraId="073CFE20" w14:textId="77777777" w:rsidR="00124848" w:rsidRPr="009B5620" w:rsidRDefault="0012484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49EDC94C" w14:textId="77777777" w:rsidR="00124848" w:rsidRPr="009B5620" w:rsidRDefault="0012484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124848" w14:paraId="1DC52513" w14:textId="77777777" w:rsidTr="00A65F30">
        <w:tc>
          <w:tcPr>
            <w:tcW w:w="4565" w:type="dxa"/>
          </w:tcPr>
          <w:p w14:paraId="599FD47B" w14:textId="5FE2F551" w:rsidR="00124848" w:rsidRPr="00124848" w:rsidRDefault="00124848" w:rsidP="00DD7844">
            <w:pPr>
              <w:pStyle w:val="NoSpacing"/>
              <w:jc w:val="left"/>
              <w:rPr>
                <w:b w:val="0"/>
                <w:lang w:val="nl-NL"/>
              </w:rPr>
            </w:pPr>
            <w:r w:rsidRPr="00124848">
              <w:rPr>
                <w:b w:val="0"/>
                <w:lang w:val="nl-NL"/>
              </w:rPr>
              <w:t>Marketing Plan &amp; Markstrat Simulation</w:t>
            </w:r>
          </w:p>
        </w:tc>
        <w:tc>
          <w:tcPr>
            <w:tcW w:w="669" w:type="dxa"/>
          </w:tcPr>
          <w:p w14:paraId="63A76206" w14:textId="2C9D0F10" w:rsidR="00124848" w:rsidRDefault="0012484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35" w:type="dxa"/>
          </w:tcPr>
          <w:p w14:paraId="27687D3D" w14:textId="2057B580" w:rsidR="00124848" w:rsidRDefault="0012484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629" w:type="dxa"/>
          </w:tcPr>
          <w:p w14:paraId="6E9946B4" w14:textId="77777777" w:rsidR="00124848" w:rsidRPr="009B5620" w:rsidRDefault="0012484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093A546A" w14:textId="77777777" w:rsidR="00124848" w:rsidRPr="009B5620" w:rsidRDefault="0012484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A65F30" w14:paraId="016604F7" w14:textId="77777777" w:rsidTr="00612540">
        <w:tc>
          <w:tcPr>
            <w:tcW w:w="4565" w:type="dxa"/>
          </w:tcPr>
          <w:p w14:paraId="3BB8F037" w14:textId="77777777" w:rsidR="00A65F30" w:rsidRDefault="00A65F30" w:rsidP="00612540">
            <w:pPr>
              <w:pStyle w:val="NoSpacing"/>
              <w:jc w:val="left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Marketing Communication and New Media (online by Luiss)</w:t>
            </w:r>
          </w:p>
        </w:tc>
        <w:tc>
          <w:tcPr>
            <w:tcW w:w="669" w:type="dxa"/>
          </w:tcPr>
          <w:p w14:paraId="40E43DA1" w14:textId="77777777" w:rsidR="00A65F30" w:rsidRDefault="00A65F3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35" w:type="dxa"/>
          </w:tcPr>
          <w:p w14:paraId="0F1D268D" w14:textId="77777777" w:rsidR="00A65F30" w:rsidRDefault="00A65F30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629" w:type="dxa"/>
          </w:tcPr>
          <w:p w14:paraId="6C5CB9A0" w14:textId="77777777" w:rsidR="00A65F30" w:rsidRPr="009B5620" w:rsidRDefault="00A65F30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3C4A1720" w14:textId="77777777" w:rsidR="00A65F30" w:rsidRPr="009B5620" w:rsidRDefault="00A65F30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614025" w14:paraId="0E7D8C78" w14:textId="77777777" w:rsidTr="00A65F30">
        <w:tc>
          <w:tcPr>
            <w:tcW w:w="4565" w:type="dxa"/>
          </w:tcPr>
          <w:p w14:paraId="35B6A2D2" w14:textId="77777777" w:rsidR="00614025" w:rsidRDefault="00614025" w:rsidP="00612540">
            <w:pPr>
              <w:pStyle w:val="NoSpacing"/>
              <w:rPr>
                <w:b w:val="0"/>
                <w:lang w:val="nl-NL"/>
              </w:rPr>
            </w:pPr>
            <w:r w:rsidRPr="00742A07">
              <w:rPr>
                <w:b w:val="0"/>
              </w:rPr>
              <w:t>Learning Innovation Activities</w:t>
            </w:r>
          </w:p>
        </w:tc>
        <w:tc>
          <w:tcPr>
            <w:tcW w:w="669" w:type="dxa"/>
          </w:tcPr>
          <w:p w14:paraId="3A91266F" w14:textId="77777777" w:rsidR="00614025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TBC</w:t>
            </w:r>
          </w:p>
        </w:tc>
        <w:tc>
          <w:tcPr>
            <w:tcW w:w="835" w:type="dxa"/>
          </w:tcPr>
          <w:p w14:paraId="6D7C497D" w14:textId="77777777" w:rsidR="00614025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4</w:t>
            </w:r>
          </w:p>
        </w:tc>
        <w:tc>
          <w:tcPr>
            <w:tcW w:w="2629" w:type="dxa"/>
          </w:tcPr>
          <w:p w14:paraId="541C2018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560810E9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614025" w14:paraId="40B3760C" w14:textId="77777777" w:rsidTr="00A65F30">
        <w:tc>
          <w:tcPr>
            <w:tcW w:w="4565" w:type="dxa"/>
          </w:tcPr>
          <w:p w14:paraId="01829890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Internship</w:t>
            </w:r>
          </w:p>
        </w:tc>
        <w:tc>
          <w:tcPr>
            <w:tcW w:w="669" w:type="dxa"/>
          </w:tcPr>
          <w:p w14:paraId="0A236BF0" w14:textId="77777777" w:rsidR="00614025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35" w:type="dxa"/>
          </w:tcPr>
          <w:p w14:paraId="0BF07C55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8</w:t>
            </w:r>
          </w:p>
        </w:tc>
        <w:tc>
          <w:tcPr>
            <w:tcW w:w="2629" w:type="dxa"/>
          </w:tcPr>
          <w:p w14:paraId="23DE72F4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27ECC0F6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614025" w14:paraId="7692EF99" w14:textId="77777777" w:rsidTr="00A65F30">
        <w:tc>
          <w:tcPr>
            <w:tcW w:w="4565" w:type="dxa"/>
          </w:tcPr>
          <w:p w14:paraId="3FC46FEE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669" w:type="dxa"/>
          </w:tcPr>
          <w:p w14:paraId="6E06DD38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35" w:type="dxa"/>
          </w:tcPr>
          <w:p w14:paraId="18618C6E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18</w:t>
            </w:r>
          </w:p>
        </w:tc>
        <w:tc>
          <w:tcPr>
            <w:tcW w:w="2629" w:type="dxa"/>
          </w:tcPr>
          <w:p w14:paraId="71551EC4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930" w:type="dxa"/>
          </w:tcPr>
          <w:p w14:paraId="698A37FE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9</w:t>
            </w:r>
          </w:p>
        </w:tc>
      </w:tr>
      <w:tr w:rsidR="00614025" w14:paraId="1E4B0CB8" w14:textId="77777777" w:rsidTr="00A65F30">
        <w:tc>
          <w:tcPr>
            <w:tcW w:w="4565" w:type="dxa"/>
          </w:tcPr>
          <w:p w14:paraId="7DFEC919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669" w:type="dxa"/>
          </w:tcPr>
          <w:p w14:paraId="3275C27D" w14:textId="77777777" w:rsidR="00614025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835" w:type="dxa"/>
          </w:tcPr>
          <w:p w14:paraId="6AB2F95E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54</w:t>
            </w:r>
          </w:p>
        </w:tc>
        <w:tc>
          <w:tcPr>
            <w:tcW w:w="2629" w:type="dxa"/>
          </w:tcPr>
          <w:p w14:paraId="6F1581AF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271CFE0D" w14:textId="77777777" w:rsidR="00614025" w:rsidRPr="009B5620" w:rsidRDefault="00614025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15</w:t>
            </w:r>
          </w:p>
        </w:tc>
      </w:tr>
    </w:tbl>
    <w:p w14:paraId="50F7AFEA" w14:textId="77777777" w:rsidR="00216655" w:rsidRPr="007453D6" w:rsidRDefault="00216655" w:rsidP="00664655">
      <w:pPr>
        <w:pStyle w:val="NoSpacing"/>
      </w:pPr>
    </w:p>
    <w:p w14:paraId="7D53BB92" w14:textId="77777777" w:rsidR="008F3EC9" w:rsidRPr="007453D6" w:rsidRDefault="008F3EC9" w:rsidP="008F3EC9">
      <w:pPr>
        <w:pStyle w:val="Heading2"/>
        <w:numPr>
          <w:ilvl w:val="0"/>
          <w:numId w:val="0"/>
        </w:numPr>
      </w:pPr>
      <w:bookmarkStart w:id="4" w:name="_Toc516740217"/>
      <w:r w:rsidRPr="007453D6">
        <w:lastRenderedPageBreak/>
        <w:t>Final Thesis</w:t>
      </w:r>
      <w:bookmarkEnd w:id="4"/>
    </w:p>
    <w:p w14:paraId="104FDA83" w14:textId="77777777" w:rsidR="008F3EC9" w:rsidRPr="007453D6" w:rsidRDefault="008F3EC9" w:rsidP="008F3EC9">
      <w:pPr>
        <w:pStyle w:val="NoSpacing"/>
      </w:pPr>
    </w:p>
    <w:p w14:paraId="627E7A7A" w14:textId="77777777" w:rsidR="008F3EC9" w:rsidRPr="007453D6" w:rsidRDefault="008F3EC9" w:rsidP="008F3EC9">
      <w:pPr>
        <w:pStyle w:val="NoSpacing"/>
      </w:pPr>
      <w:bookmarkStart w:id="5" w:name="_Toc503802630"/>
      <w:bookmarkStart w:id="6" w:name="_Toc516740218"/>
      <w:r w:rsidRPr="007453D6">
        <w:t>General Thesis Rules</w:t>
      </w:r>
      <w:bookmarkEnd w:id="5"/>
      <w:bookmarkEnd w:id="6"/>
    </w:p>
    <w:p w14:paraId="292D7E93" w14:textId="77777777" w:rsidR="008F3EC9" w:rsidRPr="007453D6" w:rsidRDefault="008F3EC9" w:rsidP="008F3EC9">
      <w:pPr>
        <w:pStyle w:val="NoSpacing"/>
      </w:pPr>
    </w:p>
    <w:p w14:paraId="515DA897" w14:textId="77777777" w:rsidR="008F3EC9" w:rsidRPr="007453D6" w:rsidRDefault="008F3EC9" w:rsidP="008F3EC9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7453D6">
        <w:t>Students must respect the thesis procedures and deadlines from both institutions.</w:t>
      </w:r>
    </w:p>
    <w:p w14:paraId="111984DF" w14:textId="34E079B8" w:rsidR="008F3EC9" w:rsidRDefault="008F3EC9" w:rsidP="008F3EC9">
      <w:pPr>
        <w:pStyle w:val="ListParagraph"/>
        <w:numPr>
          <w:ilvl w:val="0"/>
          <w:numId w:val="5"/>
        </w:numPr>
      </w:pPr>
      <w:r w:rsidRPr="007453D6">
        <w:t>Each institution will grade the final thesis according to its own standards. A final grade will be achieved by both supervisors in close consultation.</w:t>
      </w:r>
    </w:p>
    <w:p w14:paraId="22AA6548" w14:textId="48F019F4" w:rsidR="00B22458" w:rsidRDefault="00B22458" w:rsidP="00B22458"/>
    <w:p w14:paraId="7E4634AE" w14:textId="0FA92430" w:rsidR="00B22458" w:rsidRPr="007453D6" w:rsidRDefault="00B22458" w:rsidP="00B22458">
      <w:pPr>
        <w:pStyle w:val="Heading1"/>
      </w:pPr>
      <w:r>
        <w:t>Track with</w:t>
      </w:r>
      <w:r w:rsidR="0081468F">
        <w:t xml:space="preserve">out </w:t>
      </w:r>
      <w:r w:rsidRPr="007453D6">
        <w:t xml:space="preserve">Mobility </w:t>
      </w:r>
      <w:r>
        <w:t>at Luiss</w:t>
      </w:r>
    </w:p>
    <w:p w14:paraId="66600619" w14:textId="77777777" w:rsidR="00B22458" w:rsidRDefault="00B22458" w:rsidP="00B22458">
      <w:pPr>
        <w:pStyle w:val="NoSpacing"/>
      </w:pPr>
    </w:p>
    <w:p w14:paraId="0CD6D5E9" w14:textId="77777777" w:rsidR="00B22458" w:rsidRDefault="00B22458" w:rsidP="00B22458">
      <w:pPr>
        <w:pStyle w:val="Heading2"/>
      </w:pPr>
      <w:r>
        <w:t>Mobility Structure</w:t>
      </w:r>
    </w:p>
    <w:p w14:paraId="28D9038B" w14:textId="77777777" w:rsidR="00B22458" w:rsidRPr="001E4E18" w:rsidRDefault="00B22458" w:rsidP="00B22458"/>
    <w:p w14:paraId="2869B24E" w14:textId="77777777" w:rsidR="00B22458" w:rsidRPr="007453D6" w:rsidRDefault="00B22458" w:rsidP="00B22458">
      <w:pPr>
        <w:pStyle w:val="ListParagraph"/>
        <w:numPr>
          <w:ilvl w:val="0"/>
          <w:numId w:val="20"/>
        </w:numPr>
        <w:spacing w:after="0" w:line="240" w:lineRule="auto"/>
      </w:pPr>
      <w:r w:rsidRPr="007453D6">
        <w:t>Year 1</w:t>
      </w:r>
      <w:r>
        <w:t xml:space="preserve"> (2020-2021): </w:t>
      </w:r>
      <w:r w:rsidRPr="0029144A">
        <w:t>University of Petra</w:t>
      </w:r>
    </w:p>
    <w:p w14:paraId="79EA26C2" w14:textId="3E34259B" w:rsidR="00B22458" w:rsidRPr="0029144A" w:rsidRDefault="00B22458" w:rsidP="00B22458">
      <w:pPr>
        <w:pStyle w:val="NoSpacing"/>
        <w:numPr>
          <w:ilvl w:val="0"/>
          <w:numId w:val="20"/>
        </w:numPr>
        <w:rPr>
          <w:b w:val="0"/>
        </w:rPr>
      </w:pPr>
      <w:r w:rsidRPr="0029144A">
        <w:rPr>
          <w:b w:val="0"/>
        </w:rPr>
        <w:t xml:space="preserve">Year 2 (2021-2022): </w:t>
      </w:r>
      <w:r>
        <w:rPr>
          <w:b w:val="0"/>
        </w:rPr>
        <w:t>University of Petra</w:t>
      </w:r>
    </w:p>
    <w:p w14:paraId="26DDEB2C" w14:textId="77777777" w:rsidR="00B22458" w:rsidRPr="007453D6" w:rsidRDefault="00B22458" w:rsidP="00B22458">
      <w:pPr>
        <w:pStyle w:val="NoSpacing"/>
      </w:pPr>
    </w:p>
    <w:p w14:paraId="2A93B2DB" w14:textId="77777777" w:rsidR="00B22458" w:rsidRPr="007453D6" w:rsidRDefault="00B22458" w:rsidP="00B22458">
      <w:pPr>
        <w:pStyle w:val="Heading2"/>
      </w:pPr>
      <w:r>
        <w:t>Specialization</w:t>
      </w:r>
      <w:r w:rsidRPr="001E4E18">
        <w:t xml:space="preserve"> in</w:t>
      </w:r>
      <w:r>
        <w:t xml:space="preserve"> </w:t>
      </w:r>
      <w:r w:rsidRPr="001E4E18">
        <w:t>International</w:t>
      </w:r>
      <w:r>
        <w:t xml:space="preserve"> Management</w:t>
      </w:r>
    </w:p>
    <w:p w14:paraId="7F41340D" w14:textId="77777777" w:rsidR="00B22458" w:rsidRDefault="00B22458" w:rsidP="00B22458">
      <w:pPr>
        <w:pStyle w:val="NoSpacing"/>
      </w:pPr>
    </w:p>
    <w:p w14:paraId="0376D548" w14:textId="77777777" w:rsidR="00B22458" w:rsidRDefault="00B22458" w:rsidP="00B22458">
      <w:pPr>
        <w:pStyle w:val="NoSpacing"/>
      </w:pPr>
      <w:r w:rsidRPr="007453D6">
        <w:t>I year</w:t>
      </w:r>
      <w:r w:rsidRPr="007453D6">
        <w:rPr>
          <w:rFonts w:ascii="Cambria" w:hAnsi="Cambria" w:cs="Cambria"/>
        </w:rPr>
        <w:t> </w:t>
      </w:r>
      <w:r w:rsidRPr="007453D6">
        <w:rPr>
          <w:rFonts w:cs="Luiss Sans"/>
        </w:rPr>
        <w:t>–</w:t>
      </w:r>
      <w:r w:rsidRPr="007453D6">
        <w:t xml:space="preserve"> </w:t>
      </w:r>
      <w:r>
        <w:t>2020-2021 at University of Petra</w:t>
      </w:r>
    </w:p>
    <w:p w14:paraId="00E0D6B2" w14:textId="77777777" w:rsidR="00B22458" w:rsidRDefault="00B22458" w:rsidP="00B224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9"/>
        <w:gridCol w:w="858"/>
        <w:gridCol w:w="3612"/>
        <w:gridCol w:w="966"/>
      </w:tblGrid>
      <w:tr w:rsidR="00B22458" w14:paraId="3ADAC4B8" w14:textId="77777777" w:rsidTr="00612540">
        <w:tc>
          <w:tcPr>
            <w:tcW w:w="3523" w:type="dxa"/>
          </w:tcPr>
          <w:p w14:paraId="4C990C3B" w14:textId="77777777" w:rsidR="00B22458" w:rsidRDefault="00B22458" w:rsidP="00612540">
            <w:pPr>
              <w:pStyle w:val="NoSpacing"/>
            </w:pPr>
            <w:r w:rsidRPr="007453D6">
              <w:t>Course</w:t>
            </w:r>
            <w:r>
              <w:t xml:space="preserve"> at UOP</w:t>
            </w:r>
          </w:p>
        </w:tc>
        <w:tc>
          <w:tcPr>
            <w:tcW w:w="669" w:type="dxa"/>
          </w:tcPr>
          <w:p w14:paraId="26771BA9" w14:textId="77777777" w:rsidR="00B22458" w:rsidRDefault="00B22458" w:rsidP="00612540">
            <w:pPr>
              <w:pStyle w:val="NoSpacing"/>
            </w:pPr>
            <w:r>
              <w:t>Sem.</w:t>
            </w:r>
          </w:p>
        </w:tc>
        <w:tc>
          <w:tcPr>
            <w:tcW w:w="858" w:type="dxa"/>
          </w:tcPr>
          <w:p w14:paraId="426CFABC" w14:textId="77777777" w:rsidR="00B22458" w:rsidRDefault="00B22458" w:rsidP="00612540">
            <w:pPr>
              <w:pStyle w:val="NoSpacing"/>
            </w:pPr>
            <w:r>
              <w:t>Credits</w:t>
            </w:r>
          </w:p>
        </w:tc>
        <w:tc>
          <w:tcPr>
            <w:tcW w:w="3612" w:type="dxa"/>
          </w:tcPr>
          <w:p w14:paraId="69DBDE0E" w14:textId="77777777" w:rsidR="00B22458" w:rsidRDefault="00B22458" w:rsidP="00612540">
            <w:pPr>
              <w:pStyle w:val="NoSpacing"/>
            </w:pPr>
            <w:r>
              <w:t>Recognition at Luiss</w:t>
            </w:r>
          </w:p>
        </w:tc>
        <w:tc>
          <w:tcPr>
            <w:tcW w:w="966" w:type="dxa"/>
          </w:tcPr>
          <w:p w14:paraId="32E29E2C" w14:textId="77777777" w:rsidR="00B22458" w:rsidRDefault="00B22458" w:rsidP="00612540">
            <w:pPr>
              <w:pStyle w:val="NoSpacing"/>
            </w:pPr>
            <w:r>
              <w:t>ECTS</w:t>
            </w:r>
          </w:p>
        </w:tc>
      </w:tr>
      <w:tr w:rsidR="00B22458" w14:paraId="6C1F849C" w14:textId="77777777" w:rsidTr="00612540">
        <w:tc>
          <w:tcPr>
            <w:tcW w:w="3523" w:type="dxa"/>
          </w:tcPr>
          <w:p w14:paraId="75B98C4D" w14:textId="77777777" w:rsidR="00B22458" w:rsidRDefault="00B22458" w:rsidP="00612540">
            <w:pPr>
              <w:pStyle w:val="NoSpacing"/>
              <w:jc w:val="left"/>
            </w:pPr>
            <w:r w:rsidRPr="000C607A">
              <w:rPr>
                <w:b w:val="0"/>
              </w:rPr>
              <w:t>Marketing Management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6A484E6C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72F5672A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4B839F9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Advanced Marketing Management</w:t>
            </w:r>
          </w:p>
        </w:tc>
        <w:tc>
          <w:tcPr>
            <w:tcW w:w="966" w:type="dxa"/>
          </w:tcPr>
          <w:p w14:paraId="138EE623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5CEC7D83" w14:textId="77777777" w:rsidTr="00612540">
        <w:tc>
          <w:tcPr>
            <w:tcW w:w="3523" w:type="dxa"/>
          </w:tcPr>
          <w:p w14:paraId="102F41D8" w14:textId="77777777" w:rsidR="00B22458" w:rsidRPr="00161256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Accounting and Finance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7FFDC7F8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45ED6064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3E97BA5D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Financial Reporting and Performance Measurement</w:t>
            </w:r>
          </w:p>
        </w:tc>
        <w:tc>
          <w:tcPr>
            <w:tcW w:w="966" w:type="dxa"/>
          </w:tcPr>
          <w:p w14:paraId="5DD55A0D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2EBA325A" w14:textId="77777777" w:rsidTr="00612540">
        <w:tc>
          <w:tcPr>
            <w:tcW w:w="3523" w:type="dxa"/>
          </w:tcPr>
          <w:p w14:paraId="7797EDCB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Research Methodology</w:t>
            </w:r>
          </w:p>
        </w:tc>
        <w:tc>
          <w:tcPr>
            <w:tcW w:w="669" w:type="dxa"/>
          </w:tcPr>
          <w:p w14:paraId="1A8A7178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4C2FD1A6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618AAAF7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Quantitative Methods for Management</w:t>
            </w:r>
          </w:p>
        </w:tc>
        <w:tc>
          <w:tcPr>
            <w:tcW w:w="966" w:type="dxa"/>
          </w:tcPr>
          <w:p w14:paraId="1FCDA185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:rsidRPr="00E225FF" w14:paraId="34A3E262" w14:textId="77777777" w:rsidTr="00612540">
        <w:tc>
          <w:tcPr>
            <w:tcW w:w="3523" w:type="dxa"/>
          </w:tcPr>
          <w:p w14:paraId="382A61AA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Strategic Management</w:t>
            </w:r>
          </w:p>
        </w:tc>
        <w:tc>
          <w:tcPr>
            <w:tcW w:w="669" w:type="dxa"/>
          </w:tcPr>
          <w:p w14:paraId="4CF18EB9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69FD327C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3186B2BD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Corporate Strategy</w:t>
            </w:r>
          </w:p>
        </w:tc>
        <w:tc>
          <w:tcPr>
            <w:tcW w:w="966" w:type="dxa"/>
          </w:tcPr>
          <w:p w14:paraId="1783C186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0C138D55" w14:textId="77777777" w:rsidTr="00612540">
        <w:tc>
          <w:tcPr>
            <w:tcW w:w="3523" w:type="dxa"/>
          </w:tcPr>
          <w:p w14:paraId="0E30A5FE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Human Resources Management</w:t>
            </w:r>
          </w:p>
        </w:tc>
        <w:tc>
          <w:tcPr>
            <w:tcW w:w="669" w:type="dxa"/>
          </w:tcPr>
          <w:p w14:paraId="7B5CB352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2E585DE1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0F165BC8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Organizational Design</w:t>
            </w:r>
          </w:p>
        </w:tc>
        <w:tc>
          <w:tcPr>
            <w:tcW w:w="966" w:type="dxa"/>
          </w:tcPr>
          <w:p w14:paraId="67CBAF5E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36C8F845" w14:textId="77777777" w:rsidTr="00612540">
        <w:tc>
          <w:tcPr>
            <w:tcW w:w="3523" w:type="dxa"/>
          </w:tcPr>
          <w:p w14:paraId="6521A3BC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Production and Operation Management</w:t>
            </w:r>
          </w:p>
        </w:tc>
        <w:tc>
          <w:tcPr>
            <w:tcW w:w="669" w:type="dxa"/>
          </w:tcPr>
          <w:p w14:paraId="5693436E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6A8EAE85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7ECA232B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Elective (Y2)</w:t>
            </w:r>
          </w:p>
        </w:tc>
        <w:tc>
          <w:tcPr>
            <w:tcW w:w="966" w:type="dxa"/>
          </w:tcPr>
          <w:p w14:paraId="2BB41651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50B0CBB5" w14:textId="77777777" w:rsidTr="00612540">
        <w:tc>
          <w:tcPr>
            <w:tcW w:w="3523" w:type="dxa"/>
          </w:tcPr>
          <w:p w14:paraId="56E9368C" w14:textId="77777777" w:rsidR="00B22458" w:rsidRDefault="00B22458" w:rsidP="00612540">
            <w:pPr>
              <w:pStyle w:val="NoSpacing"/>
              <w:jc w:val="left"/>
            </w:pPr>
            <w:r w:rsidRPr="00A21506">
              <w:rPr>
                <w:b w:val="0"/>
              </w:rPr>
              <w:t>Markets, Regulation and Law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4BDE7DA3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3186BBD2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18E02675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Markets, Regulation and Law</w:t>
            </w:r>
          </w:p>
        </w:tc>
        <w:tc>
          <w:tcPr>
            <w:tcW w:w="966" w:type="dxa"/>
          </w:tcPr>
          <w:p w14:paraId="6A300EB3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0C510228" w14:textId="77777777" w:rsidTr="00612540">
        <w:tc>
          <w:tcPr>
            <w:tcW w:w="3523" w:type="dxa"/>
          </w:tcPr>
          <w:p w14:paraId="2983C110" w14:textId="77777777" w:rsidR="00B22458" w:rsidRDefault="00B22458" w:rsidP="00612540">
            <w:pPr>
              <w:pStyle w:val="NoSpacing"/>
              <w:jc w:val="left"/>
            </w:pPr>
            <w:r w:rsidRPr="00A21506">
              <w:rPr>
                <w:b w:val="0"/>
              </w:rPr>
              <w:t>International Economics</w:t>
            </w:r>
            <w:r>
              <w:rPr>
                <w:b w:val="0"/>
              </w:rPr>
              <w:t xml:space="preserve"> (online ad hoc by Luiss)</w:t>
            </w:r>
          </w:p>
        </w:tc>
        <w:tc>
          <w:tcPr>
            <w:tcW w:w="669" w:type="dxa"/>
          </w:tcPr>
          <w:p w14:paraId="3E924247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0C0571DE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47EDFD7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International Economics</w:t>
            </w:r>
          </w:p>
        </w:tc>
        <w:tc>
          <w:tcPr>
            <w:tcW w:w="966" w:type="dxa"/>
          </w:tcPr>
          <w:p w14:paraId="10223B7E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:rsidRPr="007708C2" w14:paraId="722B6E2B" w14:textId="77777777" w:rsidTr="00612540">
        <w:tc>
          <w:tcPr>
            <w:tcW w:w="3523" w:type="dxa"/>
            <w:vAlign w:val="center"/>
          </w:tcPr>
          <w:p w14:paraId="1ACC608C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  <w:r w:rsidRPr="00A21506">
              <w:rPr>
                <w:b w:val="0"/>
              </w:rPr>
              <w:t>Managerial Decision Making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2DA08E30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037B8B2D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3596F89E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Managerial Decision Making</w:t>
            </w:r>
          </w:p>
        </w:tc>
        <w:tc>
          <w:tcPr>
            <w:tcW w:w="966" w:type="dxa"/>
          </w:tcPr>
          <w:p w14:paraId="7BCC92DF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784C963E" w14:textId="77777777" w:rsidTr="00612540">
        <w:tc>
          <w:tcPr>
            <w:tcW w:w="3523" w:type="dxa"/>
            <w:vAlign w:val="center"/>
          </w:tcPr>
          <w:p w14:paraId="072E5CE3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Italian</w:t>
            </w:r>
            <w:r w:rsidRPr="00A21506">
              <w:rPr>
                <w:b w:val="0"/>
              </w:rPr>
              <w:t xml:space="preserve"> language course</w:t>
            </w:r>
          </w:p>
        </w:tc>
        <w:tc>
          <w:tcPr>
            <w:tcW w:w="669" w:type="dxa"/>
          </w:tcPr>
          <w:p w14:paraId="18AE2E49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6D325460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3612" w:type="dxa"/>
          </w:tcPr>
          <w:p w14:paraId="3EDBC702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A21506">
              <w:rPr>
                <w:b w:val="0"/>
              </w:rPr>
              <w:t>Second language course</w:t>
            </w:r>
          </w:p>
        </w:tc>
        <w:tc>
          <w:tcPr>
            <w:tcW w:w="966" w:type="dxa"/>
          </w:tcPr>
          <w:p w14:paraId="106E735E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22458" w14:paraId="59A44AD3" w14:textId="77777777" w:rsidTr="00612540">
        <w:tc>
          <w:tcPr>
            <w:tcW w:w="3523" w:type="dxa"/>
            <w:vAlign w:val="center"/>
          </w:tcPr>
          <w:p w14:paraId="2D2CB219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</w:p>
        </w:tc>
        <w:tc>
          <w:tcPr>
            <w:tcW w:w="669" w:type="dxa"/>
          </w:tcPr>
          <w:p w14:paraId="26B94060" w14:textId="77777777" w:rsidR="00B22458" w:rsidRDefault="00B22458" w:rsidP="00612540">
            <w:pPr>
              <w:pStyle w:val="NoSpacing"/>
            </w:pPr>
          </w:p>
        </w:tc>
        <w:tc>
          <w:tcPr>
            <w:tcW w:w="858" w:type="dxa"/>
          </w:tcPr>
          <w:p w14:paraId="2BE76DCE" w14:textId="77777777" w:rsidR="00B22458" w:rsidRDefault="00B22458" w:rsidP="00612540">
            <w:pPr>
              <w:pStyle w:val="NoSpacing"/>
            </w:pPr>
          </w:p>
        </w:tc>
        <w:tc>
          <w:tcPr>
            <w:tcW w:w="3612" w:type="dxa"/>
          </w:tcPr>
          <w:p w14:paraId="686C43E3" w14:textId="77777777" w:rsidR="00B22458" w:rsidRDefault="00B22458" w:rsidP="00612540">
            <w:pPr>
              <w:pStyle w:val="NoSpacing"/>
            </w:pPr>
          </w:p>
        </w:tc>
        <w:tc>
          <w:tcPr>
            <w:tcW w:w="966" w:type="dxa"/>
          </w:tcPr>
          <w:p w14:paraId="1C754351" w14:textId="77777777" w:rsidR="00B22458" w:rsidRDefault="00B22458" w:rsidP="00612540">
            <w:pPr>
              <w:pStyle w:val="NoSpacing"/>
            </w:pPr>
            <w:r>
              <w:t>66</w:t>
            </w:r>
          </w:p>
        </w:tc>
      </w:tr>
    </w:tbl>
    <w:p w14:paraId="0ED756AC" w14:textId="77777777" w:rsidR="00B22458" w:rsidRPr="007453D6" w:rsidRDefault="00B22458" w:rsidP="00B22458">
      <w:pPr>
        <w:pStyle w:val="NoSpacing"/>
      </w:pPr>
    </w:p>
    <w:p w14:paraId="7624CC0A" w14:textId="7365715C" w:rsidR="00B22458" w:rsidRDefault="00B22458" w:rsidP="00B22458">
      <w:pPr>
        <w:pStyle w:val="NoSpacing"/>
      </w:pPr>
      <w:r w:rsidRPr="007453D6">
        <w:t xml:space="preserve">II year – </w:t>
      </w:r>
      <w:r w:rsidRPr="00A21506">
        <w:t>2021-2022</w:t>
      </w:r>
      <w:r>
        <w:t xml:space="preserve"> at University of Petra</w:t>
      </w:r>
    </w:p>
    <w:p w14:paraId="7CB48760" w14:textId="77777777" w:rsidR="00B22458" w:rsidRPr="00E575CC" w:rsidRDefault="00B22458" w:rsidP="00B224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669"/>
        <w:gridCol w:w="835"/>
        <w:gridCol w:w="2627"/>
        <w:gridCol w:w="930"/>
      </w:tblGrid>
      <w:tr w:rsidR="00B22458" w14:paraId="491B6717" w14:textId="77777777" w:rsidTr="00612540">
        <w:tc>
          <w:tcPr>
            <w:tcW w:w="4815" w:type="dxa"/>
          </w:tcPr>
          <w:p w14:paraId="34BA75DF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Course at UOP</w:t>
            </w:r>
          </w:p>
        </w:tc>
        <w:tc>
          <w:tcPr>
            <w:tcW w:w="283" w:type="dxa"/>
          </w:tcPr>
          <w:p w14:paraId="7048B98F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Sem.</w:t>
            </w:r>
          </w:p>
        </w:tc>
        <w:tc>
          <w:tcPr>
            <w:tcW w:w="851" w:type="dxa"/>
          </w:tcPr>
          <w:p w14:paraId="3103A314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ECTS</w:t>
            </w:r>
          </w:p>
        </w:tc>
        <w:tc>
          <w:tcPr>
            <w:tcW w:w="2743" w:type="dxa"/>
          </w:tcPr>
          <w:p w14:paraId="7394011E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Recognition at UOP</w:t>
            </w:r>
          </w:p>
        </w:tc>
        <w:tc>
          <w:tcPr>
            <w:tcW w:w="936" w:type="dxa"/>
          </w:tcPr>
          <w:p w14:paraId="0FFBC759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Credits</w:t>
            </w:r>
          </w:p>
        </w:tc>
      </w:tr>
      <w:tr w:rsidR="00B22458" w14:paraId="578903AE" w14:textId="77777777" w:rsidTr="00612540">
        <w:tc>
          <w:tcPr>
            <w:tcW w:w="4815" w:type="dxa"/>
          </w:tcPr>
          <w:p w14:paraId="3B4EBB51" w14:textId="484C7574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Three courses among the following</w:t>
            </w:r>
            <w:r w:rsidR="00E11ED6">
              <w:rPr>
                <w:rStyle w:val="FootnoteReference"/>
                <w:b w:val="0"/>
                <w:lang w:val="nl-NL"/>
              </w:rPr>
              <w:footnoteReference w:id="1"/>
            </w:r>
            <w:r>
              <w:rPr>
                <w:b w:val="0"/>
                <w:lang w:val="nl-NL"/>
              </w:rPr>
              <w:t>:</w:t>
            </w:r>
          </w:p>
          <w:p w14:paraId="5674E3B9" w14:textId="77777777" w:rsidR="00B22458" w:rsidRPr="00924722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Comparative Corporate Governance</w:t>
            </w:r>
          </w:p>
          <w:p w14:paraId="5D510D1E" w14:textId="77777777" w:rsidR="00B22458" w:rsidRPr="00924722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International Business</w:t>
            </w:r>
          </w:p>
          <w:p w14:paraId="09711ABC" w14:textId="77777777" w:rsidR="00B22458" w:rsidRPr="00924722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lastRenderedPageBreak/>
              <w:t>International Finance</w:t>
            </w:r>
          </w:p>
          <w:p w14:paraId="531B41D0" w14:textId="77777777" w:rsidR="00B22458" w:rsidRPr="00924722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>International Human Resource Management</w:t>
            </w:r>
          </w:p>
          <w:p w14:paraId="57B8A626" w14:textId="77777777" w:rsidR="00B22458" w:rsidRPr="009B5620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924722">
              <w:rPr>
                <w:b w:val="0"/>
                <w:lang w:val="nl-NL"/>
              </w:rPr>
              <w:t xml:space="preserve">International Operations </w:t>
            </w:r>
            <w:r>
              <w:rPr>
                <w:b w:val="0"/>
                <w:lang w:val="nl-NL"/>
              </w:rPr>
              <w:t>and</w:t>
            </w:r>
            <w:r w:rsidRPr="00924722">
              <w:rPr>
                <w:b w:val="0"/>
                <w:lang w:val="nl-NL"/>
              </w:rPr>
              <w:t xml:space="preserve"> Supply Chain</w:t>
            </w:r>
          </w:p>
        </w:tc>
        <w:tc>
          <w:tcPr>
            <w:tcW w:w="283" w:type="dxa"/>
          </w:tcPr>
          <w:p w14:paraId="61CAD49F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lastRenderedPageBreak/>
              <w:t>1</w:t>
            </w:r>
          </w:p>
        </w:tc>
        <w:tc>
          <w:tcPr>
            <w:tcW w:w="851" w:type="dxa"/>
          </w:tcPr>
          <w:p w14:paraId="3D4BC94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3X6</w:t>
            </w:r>
          </w:p>
        </w:tc>
        <w:tc>
          <w:tcPr>
            <w:tcW w:w="2743" w:type="dxa"/>
          </w:tcPr>
          <w:p w14:paraId="1F7589C1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 Electives</w:t>
            </w:r>
          </w:p>
        </w:tc>
        <w:tc>
          <w:tcPr>
            <w:tcW w:w="936" w:type="dxa"/>
          </w:tcPr>
          <w:p w14:paraId="7B32663C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3+3</w:t>
            </w:r>
          </w:p>
        </w:tc>
      </w:tr>
      <w:tr w:rsidR="00B22458" w14:paraId="6FF5E319" w14:textId="77777777" w:rsidTr="00612540">
        <w:tc>
          <w:tcPr>
            <w:tcW w:w="4815" w:type="dxa"/>
          </w:tcPr>
          <w:p w14:paraId="3E5F1C0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lastRenderedPageBreak/>
              <w:t>Advanced Corporate Finance (online by Luiss)</w:t>
            </w:r>
          </w:p>
        </w:tc>
        <w:tc>
          <w:tcPr>
            <w:tcW w:w="283" w:type="dxa"/>
          </w:tcPr>
          <w:p w14:paraId="61C30F02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1323B119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743" w:type="dxa"/>
          </w:tcPr>
          <w:p w14:paraId="5B4DB8BD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4FB50E64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3AE30D20" w14:textId="77777777" w:rsidTr="00612540">
        <w:tc>
          <w:tcPr>
            <w:tcW w:w="4815" w:type="dxa"/>
          </w:tcPr>
          <w:p w14:paraId="47162EF1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742A07">
              <w:rPr>
                <w:b w:val="0"/>
              </w:rPr>
              <w:t>Learning Innovation Activities</w:t>
            </w:r>
          </w:p>
        </w:tc>
        <w:tc>
          <w:tcPr>
            <w:tcW w:w="283" w:type="dxa"/>
          </w:tcPr>
          <w:p w14:paraId="3913ACF1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TBC</w:t>
            </w:r>
          </w:p>
        </w:tc>
        <w:tc>
          <w:tcPr>
            <w:tcW w:w="851" w:type="dxa"/>
          </w:tcPr>
          <w:p w14:paraId="42DE67C7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4</w:t>
            </w:r>
          </w:p>
        </w:tc>
        <w:tc>
          <w:tcPr>
            <w:tcW w:w="2743" w:type="dxa"/>
          </w:tcPr>
          <w:p w14:paraId="6940090B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58A7DD56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77773ED0" w14:textId="77777777" w:rsidTr="00612540">
        <w:tc>
          <w:tcPr>
            <w:tcW w:w="4815" w:type="dxa"/>
          </w:tcPr>
          <w:p w14:paraId="337B5925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Internship</w:t>
            </w:r>
          </w:p>
        </w:tc>
        <w:tc>
          <w:tcPr>
            <w:tcW w:w="283" w:type="dxa"/>
          </w:tcPr>
          <w:p w14:paraId="1E17B616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0EB13513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8</w:t>
            </w:r>
          </w:p>
        </w:tc>
        <w:tc>
          <w:tcPr>
            <w:tcW w:w="2743" w:type="dxa"/>
          </w:tcPr>
          <w:p w14:paraId="3F4DCD8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26D293A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46F740C3" w14:textId="77777777" w:rsidTr="00612540">
        <w:tc>
          <w:tcPr>
            <w:tcW w:w="4815" w:type="dxa"/>
          </w:tcPr>
          <w:p w14:paraId="34B1A6E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283" w:type="dxa"/>
          </w:tcPr>
          <w:p w14:paraId="1E5CB0C8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64F6995C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18</w:t>
            </w:r>
          </w:p>
        </w:tc>
        <w:tc>
          <w:tcPr>
            <w:tcW w:w="2743" w:type="dxa"/>
          </w:tcPr>
          <w:p w14:paraId="63663ACE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936" w:type="dxa"/>
          </w:tcPr>
          <w:p w14:paraId="63EAEF9D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9</w:t>
            </w:r>
          </w:p>
        </w:tc>
      </w:tr>
      <w:tr w:rsidR="00B22458" w14:paraId="196E33B1" w14:textId="77777777" w:rsidTr="00612540">
        <w:tc>
          <w:tcPr>
            <w:tcW w:w="4815" w:type="dxa"/>
          </w:tcPr>
          <w:p w14:paraId="167C53CE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283" w:type="dxa"/>
          </w:tcPr>
          <w:p w14:paraId="3AA7CCF2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851" w:type="dxa"/>
          </w:tcPr>
          <w:p w14:paraId="526E21DA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54</w:t>
            </w:r>
          </w:p>
        </w:tc>
        <w:tc>
          <w:tcPr>
            <w:tcW w:w="2743" w:type="dxa"/>
          </w:tcPr>
          <w:p w14:paraId="66157C0A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61446F49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15</w:t>
            </w:r>
          </w:p>
        </w:tc>
      </w:tr>
    </w:tbl>
    <w:p w14:paraId="33C1BD8E" w14:textId="77777777" w:rsidR="00B22458" w:rsidRDefault="00B22458" w:rsidP="00B22458">
      <w:pPr>
        <w:pStyle w:val="Heading2"/>
        <w:numPr>
          <w:ilvl w:val="0"/>
          <w:numId w:val="0"/>
        </w:numPr>
      </w:pPr>
    </w:p>
    <w:p w14:paraId="2A91C987" w14:textId="77777777" w:rsidR="00B22458" w:rsidRPr="007453D6" w:rsidRDefault="00B22458" w:rsidP="00B22458">
      <w:pPr>
        <w:pStyle w:val="Heading2"/>
      </w:pPr>
      <w:r>
        <w:t>Specialization</w:t>
      </w:r>
      <w:r w:rsidRPr="001E4E18">
        <w:t xml:space="preserve"> </w:t>
      </w:r>
      <w:r>
        <w:t xml:space="preserve">in </w:t>
      </w:r>
      <w:r w:rsidRPr="008F3EC9">
        <w:t xml:space="preserve">Entrepreneurship and </w:t>
      </w:r>
      <w:r>
        <w:t>I</w:t>
      </w:r>
      <w:r w:rsidRPr="008F3EC9">
        <w:t>nnovation</w:t>
      </w:r>
    </w:p>
    <w:p w14:paraId="35ED0AD3" w14:textId="77777777" w:rsidR="00B22458" w:rsidRPr="007453D6" w:rsidRDefault="00B22458" w:rsidP="00B22458">
      <w:pPr>
        <w:pStyle w:val="NoSpacing"/>
      </w:pPr>
    </w:p>
    <w:p w14:paraId="61C4FEC4" w14:textId="77777777" w:rsidR="00B22458" w:rsidRDefault="00B22458" w:rsidP="00B22458">
      <w:pPr>
        <w:pStyle w:val="NoSpacing"/>
      </w:pPr>
      <w:r w:rsidRPr="007453D6">
        <w:t>I year</w:t>
      </w:r>
      <w:r w:rsidRPr="007453D6">
        <w:rPr>
          <w:rFonts w:ascii="Cambria" w:hAnsi="Cambria" w:cs="Cambria"/>
        </w:rPr>
        <w:t> </w:t>
      </w:r>
      <w:r w:rsidRPr="007453D6">
        <w:rPr>
          <w:rFonts w:cs="Luiss Sans"/>
        </w:rPr>
        <w:t>–</w:t>
      </w:r>
      <w:r w:rsidRPr="007453D6">
        <w:t xml:space="preserve"> </w:t>
      </w:r>
      <w:r>
        <w:t>2020-2021 at University of Petra</w:t>
      </w:r>
    </w:p>
    <w:p w14:paraId="5D6E954B" w14:textId="77777777" w:rsidR="00B22458" w:rsidRDefault="00B22458" w:rsidP="00B224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9"/>
        <w:gridCol w:w="858"/>
        <w:gridCol w:w="3612"/>
        <w:gridCol w:w="966"/>
      </w:tblGrid>
      <w:tr w:rsidR="00B22458" w14:paraId="2938EEAD" w14:textId="77777777" w:rsidTr="00612540">
        <w:tc>
          <w:tcPr>
            <w:tcW w:w="3523" w:type="dxa"/>
          </w:tcPr>
          <w:p w14:paraId="76625441" w14:textId="77777777" w:rsidR="00B22458" w:rsidRDefault="00B22458" w:rsidP="00612540">
            <w:pPr>
              <w:pStyle w:val="NoSpacing"/>
            </w:pPr>
            <w:r w:rsidRPr="007453D6">
              <w:t>Course</w:t>
            </w:r>
            <w:r>
              <w:t xml:space="preserve"> at UOP</w:t>
            </w:r>
          </w:p>
        </w:tc>
        <w:tc>
          <w:tcPr>
            <w:tcW w:w="669" w:type="dxa"/>
          </w:tcPr>
          <w:p w14:paraId="3547450A" w14:textId="77777777" w:rsidR="00B22458" w:rsidRDefault="00B22458" w:rsidP="00612540">
            <w:pPr>
              <w:pStyle w:val="NoSpacing"/>
            </w:pPr>
            <w:r>
              <w:t>Sem.</w:t>
            </w:r>
          </w:p>
        </w:tc>
        <w:tc>
          <w:tcPr>
            <w:tcW w:w="858" w:type="dxa"/>
          </w:tcPr>
          <w:p w14:paraId="0A305B31" w14:textId="77777777" w:rsidR="00B22458" w:rsidRDefault="00B22458" w:rsidP="00612540">
            <w:pPr>
              <w:pStyle w:val="NoSpacing"/>
            </w:pPr>
            <w:r>
              <w:t>Credits</w:t>
            </w:r>
          </w:p>
        </w:tc>
        <w:tc>
          <w:tcPr>
            <w:tcW w:w="3612" w:type="dxa"/>
          </w:tcPr>
          <w:p w14:paraId="7C271002" w14:textId="77777777" w:rsidR="00B22458" w:rsidRDefault="00B22458" w:rsidP="00612540">
            <w:pPr>
              <w:pStyle w:val="NoSpacing"/>
            </w:pPr>
            <w:r>
              <w:t>Recognition at Luiss</w:t>
            </w:r>
          </w:p>
        </w:tc>
        <w:tc>
          <w:tcPr>
            <w:tcW w:w="966" w:type="dxa"/>
          </w:tcPr>
          <w:p w14:paraId="019E1930" w14:textId="77777777" w:rsidR="00B22458" w:rsidRDefault="00B22458" w:rsidP="00612540">
            <w:pPr>
              <w:pStyle w:val="NoSpacing"/>
            </w:pPr>
            <w:r>
              <w:t>ECTS</w:t>
            </w:r>
          </w:p>
        </w:tc>
      </w:tr>
      <w:tr w:rsidR="00B22458" w14:paraId="274C1C12" w14:textId="77777777" w:rsidTr="00612540">
        <w:tc>
          <w:tcPr>
            <w:tcW w:w="3523" w:type="dxa"/>
          </w:tcPr>
          <w:p w14:paraId="08292B15" w14:textId="77777777" w:rsidR="00B22458" w:rsidRDefault="00B22458" w:rsidP="00612540">
            <w:pPr>
              <w:pStyle w:val="NoSpacing"/>
              <w:jc w:val="left"/>
            </w:pPr>
            <w:r w:rsidRPr="000C607A">
              <w:rPr>
                <w:b w:val="0"/>
              </w:rPr>
              <w:t>Marketing Management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2E668781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2E692AE8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139FC99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Advanced Marketing Management</w:t>
            </w:r>
          </w:p>
        </w:tc>
        <w:tc>
          <w:tcPr>
            <w:tcW w:w="966" w:type="dxa"/>
          </w:tcPr>
          <w:p w14:paraId="74060DC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2A05861C" w14:textId="77777777" w:rsidTr="00612540">
        <w:tc>
          <w:tcPr>
            <w:tcW w:w="3523" w:type="dxa"/>
          </w:tcPr>
          <w:p w14:paraId="2DDDAF63" w14:textId="77777777" w:rsidR="00B22458" w:rsidRPr="00161256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Accounting and Finance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2C9E426E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4E674B27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6BBB0529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Financial Reporting and Performance Measurement</w:t>
            </w:r>
          </w:p>
        </w:tc>
        <w:tc>
          <w:tcPr>
            <w:tcW w:w="966" w:type="dxa"/>
          </w:tcPr>
          <w:p w14:paraId="00C1E89D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01849DBF" w14:textId="77777777" w:rsidTr="00612540">
        <w:tc>
          <w:tcPr>
            <w:tcW w:w="3523" w:type="dxa"/>
          </w:tcPr>
          <w:p w14:paraId="30F6A70E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Research Methodology</w:t>
            </w:r>
          </w:p>
        </w:tc>
        <w:tc>
          <w:tcPr>
            <w:tcW w:w="669" w:type="dxa"/>
          </w:tcPr>
          <w:p w14:paraId="0173A2FD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4C40660A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D977093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Quantitative Methods for Management</w:t>
            </w:r>
          </w:p>
        </w:tc>
        <w:tc>
          <w:tcPr>
            <w:tcW w:w="966" w:type="dxa"/>
          </w:tcPr>
          <w:p w14:paraId="15C6AA6C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:rsidRPr="00E225FF" w14:paraId="743B1EAD" w14:textId="77777777" w:rsidTr="00612540">
        <w:tc>
          <w:tcPr>
            <w:tcW w:w="3523" w:type="dxa"/>
          </w:tcPr>
          <w:p w14:paraId="57A457D1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Strategic Management</w:t>
            </w:r>
          </w:p>
        </w:tc>
        <w:tc>
          <w:tcPr>
            <w:tcW w:w="669" w:type="dxa"/>
          </w:tcPr>
          <w:p w14:paraId="56C9C5F1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5BB8BC4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6ED902E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Corporate Strategy</w:t>
            </w:r>
          </w:p>
        </w:tc>
        <w:tc>
          <w:tcPr>
            <w:tcW w:w="966" w:type="dxa"/>
          </w:tcPr>
          <w:p w14:paraId="72C11477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2BA1592D" w14:textId="77777777" w:rsidTr="00612540">
        <w:tc>
          <w:tcPr>
            <w:tcW w:w="3523" w:type="dxa"/>
          </w:tcPr>
          <w:p w14:paraId="1B14C005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Human Resources Management</w:t>
            </w:r>
          </w:p>
        </w:tc>
        <w:tc>
          <w:tcPr>
            <w:tcW w:w="669" w:type="dxa"/>
          </w:tcPr>
          <w:p w14:paraId="06174C52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46D7AAB9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ABD593E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Organizational Design</w:t>
            </w:r>
          </w:p>
        </w:tc>
        <w:tc>
          <w:tcPr>
            <w:tcW w:w="966" w:type="dxa"/>
          </w:tcPr>
          <w:p w14:paraId="2D1577CA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185DA5A7" w14:textId="77777777" w:rsidTr="00612540">
        <w:tc>
          <w:tcPr>
            <w:tcW w:w="3523" w:type="dxa"/>
          </w:tcPr>
          <w:p w14:paraId="67E6D030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Production and Operation Management</w:t>
            </w:r>
          </w:p>
        </w:tc>
        <w:tc>
          <w:tcPr>
            <w:tcW w:w="669" w:type="dxa"/>
          </w:tcPr>
          <w:p w14:paraId="1CCDAE29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99F23E1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09301F12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Elective (Y2)</w:t>
            </w:r>
          </w:p>
        </w:tc>
        <w:tc>
          <w:tcPr>
            <w:tcW w:w="966" w:type="dxa"/>
          </w:tcPr>
          <w:p w14:paraId="1624AF16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610FFD81" w14:textId="77777777" w:rsidTr="00612540">
        <w:tc>
          <w:tcPr>
            <w:tcW w:w="3523" w:type="dxa"/>
          </w:tcPr>
          <w:p w14:paraId="5BA8B628" w14:textId="77777777" w:rsidR="00B22458" w:rsidRDefault="00B22458" w:rsidP="00612540">
            <w:pPr>
              <w:pStyle w:val="NoSpacing"/>
              <w:jc w:val="left"/>
            </w:pPr>
            <w:r w:rsidRPr="00A21506">
              <w:rPr>
                <w:b w:val="0"/>
              </w:rPr>
              <w:t>Markets, Regulation and Law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72610919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0FA70BDB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167E8922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Markets, Regulation and Law</w:t>
            </w:r>
          </w:p>
        </w:tc>
        <w:tc>
          <w:tcPr>
            <w:tcW w:w="966" w:type="dxa"/>
          </w:tcPr>
          <w:p w14:paraId="0F5F9627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49D17056" w14:textId="77777777" w:rsidTr="00612540">
        <w:tc>
          <w:tcPr>
            <w:tcW w:w="3523" w:type="dxa"/>
          </w:tcPr>
          <w:p w14:paraId="3D7D2591" w14:textId="77777777" w:rsidR="00B22458" w:rsidRDefault="00B22458" w:rsidP="00612540">
            <w:pPr>
              <w:pStyle w:val="NoSpacing"/>
              <w:jc w:val="left"/>
            </w:pPr>
            <w:r w:rsidRPr="00A21506">
              <w:rPr>
                <w:b w:val="0"/>
              </w:rPr>
              <w:t>International Economics</w:t>
            </w:r>
            <w:r>
              <w:rPr>
                <w:b w:val="0"/>
              </w:rPr>
              <w:t xml:space="preserve"> (online ad hoc by Luiss)</w:t>
            </w:r>
          </w:p>
        </w:tc>
        <w:tc>
          <w:tcPr>
            <w:tcW w:w="669" w:type="dxa"/>
          </w:tcPr>
          <w:p w14:paraId="0516EE24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5BBA92F9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1FA547A1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International Economics</w:t>
            </w:r>
          </w:p>
        </w:tc>
        <w:tc>
          <w:tcPr>
            <w:tcW w:w="966" w:type="dxa"/>
          </w:tcPr>
          <w:p w14:paraId="22B9B7E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:rsidRPr="007708C2" w14:paraId="55D3C662" w14:textId="77777777" w:rsidTr="00612540">
        <w:tc>
          <w:tcPr>
            <w:tcW w:w="3523" w:type="dxa"/>
            <w:vAlign w:val="center"/>
          </w:tcPr>
          <w:p w14:paraId="02CF7567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  <w:r w:rsidRPr="00A21506">
              <w:rPr>
                <w:b w:val="0"/>
              </w:rPr>
              <w:t>Managerial Decision Making</w:t>
            </w:r>
            <w:r>
              <w:rPr>
                <w:b w:val="0"/>
              </w:rPr>
              <w:t xml:space="preserve"> (online by Luiss)</w:t>
            </w:r>
          </w:p>
        </w:tc>
        <w:tc>
          <w:tcPr>
            <w:tcW w:w="669" w:type="dxa"/>
          </w:tcPr>
          <w:p w14:paraId="6BD7A1F1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4A6C9D3A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43D8A298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Managerial Decision Making</w:t>
            </w:r>
          </w:p>
        </w:tc>
        <w:tc>
          <w:tcPr>
            <w:tcW w:w="966" w:type="dxa"/>
          </w:tcPr>
          <w:p w14:paraId="68E289F7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202D5256" w14:textId="77777777" w:rsidTr="00612540">
        <w:tc>
          <w:tcPr>
            <w:tcW w:w="3523" w:type="dxa"/>
            <w:vAlign w:val="center"/>
          </w:tcPr>
          <w:p w14:paraId="386E8EE5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Italian</w:t>
            </w:r>
            <w:r w:rsidRPr="00A21506">
              <w:rPr>
                <w:b w:val="0"/>
              </w:rPr>
              <w:t xml:space="preserve"> language course</w:t>
            </w:r>
          </w:p>
        </w:tc>
        <w:tc>
          <w:tcPr>
            <w:tcW w:w="669" w:type="dxa"/>
          </w:tcPr>
          <w:p w14:paraId="046CB33F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5925395F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3612" w:type="dxa"/>
          </w:tcPr>
          <w:p w14:paraId="0416E847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A21506">
              <w:rPr>
                <w:b w:val="0"/>
              </w:rPr>
              <w:t>Second language course</w:t>
            </w:r>
          </w:p>
        </w:tc>
        <w:tc>
          <w:tcPr>
            <w:tcW w:w="966" w:type="dxa"/>
          </w:tcPr>
          <w:p w14:paraId="7DD99B72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22458" w14:paraId="58B758E5" w14:textId="77777777" w:rsidTr="00612540">
        <w:tc>
          <w:tcPr>
            <w:tcW w:w="3523" w:type="dxa"/>
            <w:vAlign w:val="center"/>
          </w:tcPr>
          <w:p w14:paraId="05BC72B4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</w:p>
        </w:tc>
        <w:tc>
          <w:tcPr>
            <w:tcW w:w="669" w:type="dxa"/>
          </w:tcPr>
          <w:p w14:paraId="2989257B" w14:textId="77777777" w:rsidR="00B22458" w:rsidRDefault="00B22458" w:rsidP="00612540">
            <w:pPr>
              <w:pStyle w:val="NoSpacing"/>
            </w:pPr>
          </w:p>
        </w:tc>
        <w:tc>
          <w:tcPr>
            <w:tcW w:w="858" w:type="dxa"/>
          </w:tcPr>
          <w:p w14:paraId="0D6F9B1B" w14:textId="77777777" w:rsidR="00B22458" w:rsidRDefault="00B22458" w:rsidP="00612540">
            <w:pPr>
              <w:pStyle w:val="NoSpacing"/>
            </w:pPr>
          </w:p>
        </w:tc>
        <w:tc>
          <w:tcPr>
            <w:tcW w:w="3612" w:type="dxa"/>
          </w:tcPr>
          <w:p w14:paraId="0D9E0FDC" w14:textId="77777777" w:rsidR="00B22458" w:rsidRDefault="00B22458" w:rsidP="00612540">
            <w:pPr>
              <w:pStyle w:val="NoSpacing"/>
            </w:pPr>
          </w:p>
        </w:tc>
        <w:tc>
          <w:tcPr>
            <w:tcW w:w="966" w:type="dxa"/>
          </w:tcPr>
          <w:p w14:paraId="03D3357B" w14:textId="77777777" w:rsidR="00B22458" w:rsidRDefault="00B22458" w:rsidP="00612540">
            <w:pPr>
              <w:pStyle w:val="NoSpacing"/>
            </w:pPr>
            <w:r>
              <w:t>66</w:t>
            </w:r>
          </w:p>
        </w:tc>
      </w:tr>
    </w:tbl>
    <w:p w14:paraId="0CDA1F4A" w14:textId="77777777" w:rsidR="00B22458" w:rsidRPr="007453D6" w:rsidRDefault="00B22458" w:rsidP="00B22458">
      <w:pPr>
        <w:pStyle w:val="NoSpacing"/>
      </w:pPr>
    </w:p>
    <w:p w14:paraId="26EF020C" w14:textId="77777777" w:rsidR="00B22458" w:rsidRDefault="00B22458" w:rsidP="00B22458">
      <w:pPr>
        <w:pStyle w:val="NoSpacing"/>
      </w:pPr>
      <w:r w:rsidRPr="007453D6">
        <w:t xml:space="preserve">II year – </w:t>
      </w:r>
      <w:r w:rsidRPr="00A21506">
        <w:t>2021-2022</w:t>
      </w:r>
      <w:r>
        <w:t xml:space="preserve"> at Luiss</w:t>
      </w:r>
    </w:p>
    <w:p w14:paraId="3A2E479F" w14:textId="77777777" w:rsidR="00B22458" w:rsidRPr="00E575CC" w:rsidRDefault="00B22458" w:rsidP="00B224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669"/>
        <w:gridCol w:w="834"/>
        <w:gridCol w:w="2618"/>
        <w:gridCol w:w="929"/>
      </w:tblGrid>
      <w:tr w:rsidR="00B22458" w14:paraId="746CAA90" w14:textId="77777777" w:rsidTr="00612540">
        <w:tc>
          <w:tcPr>
            <w:tcW w:w="4815" w:type="dxa"/>
          </w:tcPr>
          <w:p w14:paraId="1C7E809F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Course at UOP</w:t>
            </w:r>
          </w:p>
        </w:tc>
        <w:tc>
          <w:tcPr>
            <w:tcW w:w="283" w:type="dxa"/>
          </w:tcPr>
          <w:p w14:paraId="3C190FC8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Sem.</w:t>
            </w:r>
          </w:p>
        </w:tc>
        <w:tc>
          <w:tcPr>
            <w:tcW w:w="851" w:type="dxa"/>
          </w:tcPr>
          <w:p w14:paraId="287F3217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ECTS</w:t>
            </w:r>
          </w:p>
        </w:tc>
        <w:tc>
          <w:tcPr>
            <w:tcW w:w="2743" w:type="dxa"/>
          </w:tcPr>
          <w:p w14:paraId="32B16C4E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Recognition at UOP</w:t>
            </w:r>
          </w:p>
        </w:tc>
        <w:tc>
          <w:tcPr>
            <w:tcW w:w="936" w:type="dxa"/>
          </w:tcPr>
          <w:p w14:paraId="5B94BEE8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Credits</w:t>
            </w:r>
          </w:p>
        </w:tc>
      </w:tr>
      <w:tr w:rsidR="00B22458" w14:paraId="004BE14D" w14:textId="77777777" w:rsidTr="00612540">
        <w:tc>
          <w:tcPr>
            <w:tcW w:w="4815" w:type="dxa"/>
          </w:tcPr>
          <w:p w14:paraId="07D83FD1" w14:textId="5956DAB2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 xml:space="preserve">Three courses among the </w:t>
            </w:r>
            <w:r w:rsidR="008A14AF">
              <w:rPr>
                <w:b w:val="0"/>
                <w:lang w:val="nl-NL"/>
              </w:rPr>
              <w:t>following</w:t>
            </w:r>
            <w:r w:rsidR="008A14AF">
              <w:rPr>
                <w:rStyle w:val="FootnoteReference"/>
                <w:b w:val="0"/>
                <w:lang w:val="nl-NL"/>
              </w:rPr>
              <w:footnoteReference w:id="2"/>
            </w:r>
            <w:r w:rsidR="008A14AF">
              <w:rPr>
                <w:b w:val="0"/>
                <w:lang w:val="nl-NL"/>
              </w:rPr>
              <w:t>:</w:t>
            </w:r>
          </w:p>
          <w:p w14:paraId="0E14DED0" w14:textId="77777777" w:rsidR="00B22458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Business Modeling </w:t>
            </w:r>
            <w:r>
              <w:rPr>
                <w:b w:val="0"/>
                <w:lang w:val="nl-NL"/>
              </w:rPr>
              <w:t>and</w:t>
            </w:r>
            <w:r w:rsidRPr="00D675BF">
              <w:rPr>
                <w:b w:val="0"/>
                <w:lang w:val="nl-NL"/>
              </w:rPr>
              <w:t xml:space="preserve"> Planning</w:t>
            </w:r>
          </w:p>
          <w:p w14:paraId="51B499A5" w14:textId="77777777" w:rsidR="00B22458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Entrepreneurship </w:t>
            </w:r>
            <w:r>
              <w:rPr>
                <w:b w:val="0"/>
                <w:lang w:val="nl-NL"/>
              </w:rPr>
              <w:t>and</w:t>
            </w:r>
            <w:r w:rsidRPr="00D675BF">
              <w:rPr>
                <w:b w:val="0"/>
                <w:lang w:val="nl-NL"/>
              </w:rPr>
              <w:t xml:space="preserve"> Venture Capital</w:t>
            </w:r>
          </w:p>
          <w:p w14:paraId="18771EBE" w14:textId="77777777" w:rsidR="00B22458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>Intellectual Property Rights</w:t>
            </w:r>
          </w:p>
          <w:p w14:paraId="2CE323A9" w14:textId="77777777" w:rsidR="00B22458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Management </w:t>
            </w:r>
            <w:r>
              <w:rPr>
                <w:b w:val="0"/>
                <w:lang w:val="nl-NL"/>
              </w:rPr>
              <w:t>and</w:t>
            </w:r>
            <w:r w:rsidRPr="00D675BF">
              <w:rPr>
                <w:b w:val="0"/>
                <w:lang w:val="nl-NL"/>
              </w:rPr>
              <w:t xml:space="preserve"> Governance </w:t>
            </w:r>
            <w:r>
              <w:rPr>
                <w:b w:val="0"/>
                <w:lang w:val="nl-NL"/>
              </w:rPr>
              <w:t>of</w:t>
            </w:r>
            <w:r w:rsidRPr="00D675BF">
              <w:rPr>
                <w:b w:val="0"/>
                <w:lang w:val="nl-NL"/>
              </w:rPr>
              <w:t xml:space="preserve"> Family Firms</w:t>
            </w:r>
          </w:p>
          <w:p w14:paraId="20DBCC8F" w14:textId="77777777" w:rsidR="00B22458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 xml:space="preserve">Management </w:t>
            </w:r>
            <w:r>
              <w:rPr>
                <w:b w:val="0"/>
                <w:lang w:val="nl-NL"/>
              </w:rPr>
              <w:t>of</w:t>
            </w:r>
            <w:r w:rsidRPr="00D675BF">
              <w:rPr>
                <w:b w:val="0"/>
                <w:lang w:val="nl-NL"/>
              </w:rPr>
              <w:t xml:space="preserve"> Innovation</w:t>
            </w:r>
          </w:p>
          <w:p w14:paraId="2B434C56" w14:textId="77777777" w:rsidR="00B22458" w:rsidRPr="00D675BF" w:rsidRDefault="00B22458" w:rsidP="00612540">
            <w:pPr>
              <w:pStyle w:val="NoSpacing"/>
              <w:numPr>
                <w:ilvl w:val="0"/>
                <w:numId w:val="24"/>
              </w:numPr>
              <w:ind w:left="316" w:hanging="284"/>
              <w:jc w:val="left"/>
              <w:rPr>
                <w:b w:val="0"/>
                <w:lang w:val="nl-NL"/>
              </w:rPr>
            </w:pPr>
            <w:r w:rsidRPr="00D675BF">
              <w:rPr>
                <w:b w:val="0"/>
                <w:lang w:val="nl-NL"/>
              </w:rPr>
              <w:t>Organizing Innovation</w:t>
            </w:r>
          </w:p>
        </w:tc>
        <w:tc>
          <w:tcPr>
            <w:tcW w:w="283" w:type="dxa"/>
          </w:tcPr>
          <w:p w14:paraId="4FD45688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51" w:type="dxa"/>
          </w:tcPr>
          <w:p w14:paraId="200890B3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3X6</w:t>
            </w:r>
          </w:p>
        </w:tc>
        <w:tc>
          <w:tcPr>
            <w:tcW w:w="2743" w:type="dxa"/>
          </w:tcPr>
          <w:p w14:paraId="03A3EF15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 Electives</w:t>
            </w:r>
          </w:p>
        </w:tc>
        <w:tc>
          <w:tcPr>
            <w:tcW w:w="936" w:type="dxa"/>
          </w:tcPr>
          <w:p w14:paraId="4317BA1E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3+3</w:t>
            </w:r>
          </w:p>
        </w:tc>
      </w:tr>
      <w:tr w:rsidR="00B22458" w14:paraId="5A796860" w14:textId="77777777" w:rsidTr="00612540">
        <w:tc>
          <w:tcPr>
            <w:tcW w:w="4815" w:type="dxa"/>
          </w:tcPr>
          <w:p w14:paraId="7A0EF6A0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Advanced Corporate Finance (online by Luiss)</w:t>
            </w:r>
          </w:p>
        </w:tc>
        <w:tc>
          <w:tcPr>
            <w:tcW w:w="283" w:type="dxa"/>
          </w:tcPr>
          <w:p w14:paraId="2B18460C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5D440E34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743" w:type="dxa"/>
          </w:tcPr>
          <w:p w14:paraId="16E1C48C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6E3DF8A9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55B433F3" w14:textId="77777777" w:rsidTr="00612540">
        <w:tc>
          <w:tcPr>
            <w:tcW w:w="4815" w:type="dxa"/>
          </w:tcPr>
          <w:p w14:paraId="7EA603D0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742A07">
              <w:rPr>
                <w:b w:val="0"/>
              </w:rPr>
              <w:t>Learning Innovation Activities</w:t>
            </w:r>
          </w:p>
        </w:tc>
        <w:tc>
          <w:tcPr>
            <w:tcW w:w="283" w:type="dxa"/>
          </w:tcPr>
          <w:p w14:paraId="41ED33B4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TBC</w:t>
            </w:r>
          </w:p>
        </w:tc>
        <w:tc>
          <w:tcPr>
            <w:tcW w:w="851" w:type="dxa"/>
          </w:tcPr>
          <w:p w14:paraId="43E56505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4</w:t>
            </w:r>
          </w:p>
        </w:tc>
        <w:tc>
          <w:tcPr>
            <w:tcW w:w="2743" w:type="dxa"/>
          </w:tcPr>
          <w:p w14:paraId="5261487B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79268473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64B3106C" w14:textId="77777777" w:rsidTr="00612540">
        <w:tc>
          <w:tcPr>
            <w:tcW w:w="4815" w:type="dxa"/>
          </w:tcPr>
          <w:p w14:paraId="7D39DAFF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Internship</w:t>
            </w:r>
          </w:p>
        </w:tc>
        <w:tc>
          <w:tcPr>
            <w:tcW w:w="283" w:type="dxa"/>
          </w:tcPr>
          <w:p w14:paraId="2F937428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46DBDE66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8</w:t>
            </w:r>
          </w:p>
        </w:tc>
        <w:tc>
          <w:tcPr>
            <w:tcW w:w="2743" w:type="dxa"/>
          </w:tcPr>
          <w:p w14:paraId="7BEFCDE9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39BB6233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7BE80CD5" w14:textId="77777777" w:rsidTr="00612540">
        <w:tc>
          <w:tcPr>
            <w:tcW w:w="4815" w:type="dxa"/>
          </w:tcPr>
          <w:p w14:paraId="4489ED8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lastRenderedPageBreak/>
              <w:t>Final Thesis</w:t>
            </w:r>
          </w:p>
        </w:tc>
        <w:tc>
          <w:tcPr>
            <w:tcW w:w="283" w:type="dxa"/>
          </w:tcPr>
          <w:p w14:paraId="7A6A3C44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51" w:type="dxa"/>
          </w:tcPr>
          <w:p w14:paraId="5896EFF1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18</w:t>
            </w:r>
          </w:p>
        </w:tc>
        <w:tc>
          <w:tcPr>
            <w:tcW w:w="2743" w:type="dxa"/>
          </w:tcPr>
          <w:p w14:paraId="317FD87A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936" w:type="dxa"/>
          </w:tcPr>
          <w:p w14:paraId="10A097B1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9</w:t>
            </w:r>
          </w:p>
        </w:tc>
      </w:tr>
      <w:tr w:rsidR="00B22458" w14:paraId="3F2A2F4F" w14:textId="77777777" w:rsidTr="00612540">
        <w:tc>
          <w:tcPr>
            <w:tcW w:w="4815" w:type="dxa"/>
          </w:tcPr>
          <w:p w14:paraId="104135AD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283" w:type="dxa"/>
          </w:tcPr>
          <w:p w14:paraId="30B4EFB6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851" w:type="dxa"/>
          </w:tcPr>
          <w:p w14:paraId="285CE5FF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54</w:t>
            </w:r>
          </w:p>
        </w:tc>
        <w:tc>
          <w:tcPr>
            <w:tcW w:w="2743" w:type="dxa"/>
          </w:tcPr>
          <w:p w14:paraId="0EF0290D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6" w:type="dxa"/>
          </w:tcPr>
          <w:p w14:paraId="2E63A12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15</w:t>
            </w:r>
          </w:p>
        </w:tc>
      </w:tr>
    </w:tbl>
    <w:p w14:paraId="5065B0E1" w14:textId="77777777" w:rsidR="00B22458" w:rsidRPr="007453D6" w:rsidRDefault="00B22458" w:rsidP="00B22458">
      <w:pPr>
        <w:pStyle w:val="NoSpacing"/>
      </w:pPr>
    </w:p>
    <w:p w14:paraId="683F9701" w14:textId="77777777" w:rsidR="00B22458" w:rsidRPr="007453D6" w:rsidRDefault="00B22458" w:rsidP="00B22458">
      <w:pPr>
        <w:pStyle w:val="Heading2"/>
      </w:pPr>
      <w:r>
        <w:t>Specialization</w:t>
      </w:r>
      <w:r w:rsidRPr="001E4E18">
        <w:t xml:space="preserve"> </w:t>
      </w:r>
      <w:r>
        <w:t xml:space="preserve">in </w:t>
      </w:r>
      <w:r w:rsidRPr="007453D6">
        <w:t>Marketing</w:t>
      </w:r>
    </w:p>
    <w:p w14:paraId="6A90F773" w14:textId="77777777" w:rsidR="00B22458" w:rsidRPr="007453D6" w:rsidRDefault="00B22458" w:rsidP="00B22458">
      <w:pPr>
        <w:pStyle w:val="NoSpacing"/>
      </w:pPr>
    </w:p>
    <w:p w14:paraId="5671DACE" w14:textId="77777777" w:rsidR="00B22458" w:rsidRDefault="00B22458" w:rsidP="00B22458">
      <w:pPr>
        <w:pStyle w:val="NoSpacing"/>
      </w:pPr>
      <w:r w:rsidRPr="007453D6">
        <w:t>I year</w:t>
      </w:r>
      <w:r w:rsidRPr="007453D6">
        <w:rPr>
          <w:rFonts w:ascii="Cambria" w:hAnsi="Cambria" w:cs="Cambria"/>
        </w:rPr>
        <w:t> </w:t>
      </w:r>
      <w:r w:rsidRPr="007453D6">
        <w:rPr>
          <w:rFonts w:cs="Luiss Sans"/>
        </w:rPr>
        <w:t>–</w:t>
      </w:r>
      <w:r w:rsidRPr="007453D6">
        <w:t xml:space="preserve"> </w:t>
      </w:r>
      <w:r>
        <w:t>2020-2021 at University of Petra</w:t>
      </w:r>
    </w:p>
    <w:p w14:paraId="68E3FD7B" w14:textId="77777777" w:rsidR="00B22458" w:rsidRDefault="00B22458" w:rsidP="00B224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669"/>
        <w:gridCol w:w="858"/>
        <w:gridCol w:w="3612"/>
        <w:gridCol w:w="966"/>
      </w:tblGrid>
      <w:tr w:rsidR="00B22458" w14:paraId="0DFAE9EA" w14:textId="77777777" w:rsidTr="00612540">
        <w:tc>
          <w:tcPr>
            <w:tcW w:w="3523" w:type="dxa"/>
          </w:tcPr>
          <w:p w14:paraId="0D804010" w14:textId="77777777" w:rsidR="00B22458" w:rsidRDefault="00B22458" w:rsidP="00612540">
            <w:pPr>
              <w:pStyle w:val="NoSpacing"/>
            </w:pPr>
            <w:r w:rsidRPr="007453D6">
              <w:t>Course</w:t>
            </w:r>
            <w:r>
              <w:t xml:space="preserve"> at UOP</w:t>
            </w:r>
          </w:p>
        </w:tc>
        <w:tc>
          <w:tcPr>
            <w:tcW w:w="669" w:type="dxa"/>
          </w:tcPr>
          <w:p w14:paraId="0C265A44" w14:textId="77777777" w:rsidR="00B22458" w:rsidRDefault="00B22458" w:rsidP="00612540">
            <w:pPr>
              <w:pStyle w:val="NoSpacing"/>
            </w:pPr>
            <w:r>
              <w:t>Sem.</w:t>
            </w:r>
          </w:p>
        </w:tc>
        <w:tc>
          <w:tcPr>
            <w:tcW w:w="858" w:type="dxa"/>
          </w:tcPr>
          <w:p w14:paraId="36619BE0" w14:textId="77777777" w:rsidR="00B22458" w:rsidRDefault="00B22458" w:rsidP="00612540">
            <w:pPr>
              <w:pStyle w:val="NoSpacing"/>
            </w:pPr>
            <w:r>
              <w:t>Credits</w:t>
            </w:r>
          </w:p>
        </w:tc>
        <w:tc>
          <w:tcPr>
            <w:tcW w:w="3612" w:type="dxa"/>
          </w:tcPr>
          <w:p w14:paraId="59A5AA8E" w14:textId="77777777" w:rsidR="00B22458" w:rsidRDefault="00B22458" w:rsidP="00612540">
            <w:pPr>
              <w:pStyle w:val="NoSpacing"/>
            </w:pPr>
            <w:r>
              <w:t>Recognition at Luiss</w:t>
            </w:r>
          </w:p>
        </w:tc>
        <w:tc>
          <w:tcPr>
            <w:tcW w:w="966" w:type="dxa"/>
          </w:tcPr>
          <w:p w14:paraId="438CDCAE" w14:textId="77777777" w:rsidR="00B22458" w:rsidRDefault="00B22458" w:rsidP="00612540">
            <w:pPr>
              <w:pStyle w:val="NoSpacing"/>
            </w:pPr>
            <w:r>
              <w:t>ECTS</w:t>
            </w:r>
          </w:p>
        </w:tc>
      </w:tr>
      <w:tr w:rsidR="00B22458" w14:paraId="2D490D6B" w14:textId="77777777" w:rsidTr="00612540">
        <w:tc>
          <w:tcPr>
            <w:tcW w:w="3523" w:type="dxa"/>
          </w:tcPr>
          <w:p w14:paraId="6DEC5C4B" w14:textId="77777777" w:rsidR="00B22458" w:rsidRDefault="00B22458" w:rsidP="00612540">
            <w:pPr>
              <w:pStyle w:val="NoSpacing"/>
              <w:jc w:val="left"/>
            </w:pPr>
            <w:r w:rsidRPr="000C607A">
              <w:rPr>
                <w:b w:val="0"/>
              </w:rPr>
              <w:t>Marketing Management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1F9DA27B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7D6F1E9F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2AF6C714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Product and Brand Management</w:t>
            </w:r>
          </w:p>
        </w:tc>
        <w:tc>
          <w:tcPr>
            <w:tcW w:w="966" w:type="dxa"/>
          </w:tcPr>
          <w:p w14:paraId="584013E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8</w:t>
            </w:r>
          </w:p>
        </w:tc>
      </w:tr>
      <w:tr w:rsidR="00B22458" w14:paraId="6DA3510B" w14:textId="77777777" w:rsidTr="00612540">
        <w:tc>
          <w:tcPr>
            <w:tcW w:w="3523" w:type="dxa"/>
          </w:tcPr>
          <w:p w14:paraId="66947CB0" w14:textId="77777777" w:rsidR="00B22458" w:rsidRPr="00161256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Accounting and Finance</w:t>
            </w:r>
            <w:r w:rsidRPr="00A21506">
              <w:rPr>
                <w:b w:val="0"/>
              </w:rPr>
              <w:t xml:space="preserve"> </w:t>
            </w:r>
          </w:p>
        </w:tc>
        <w:tc>
          <w:tcPr>
            <w:tcW w:w="669" w:type="dxa"/>
          </w:tcPr>
          <w:p w14:paraId="69805C54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7C62EE09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7A52C235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320DE1">
              <w:rPr>
                <w:b w:val="0"/>
              </w:rPr>
              <w:t>Managerial Economics: Theories and Marketing Applications</w:t>
            </w:r>
          </w:p>
        </w:tc>
        <w:tc>
          <w:tcPr>
            <w:tcW w:w="966" w:type="dxa"/>
          </w:tcPr>
          <w:p w14:paraId="53F15DAB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B22458" w14:paraId="49793E0B" w14:textId="77777777" w:rsidTr="00612540">
        <w:tc>
          <w:tcPr>
            <w:tcW w:w="3523" w:type="dxa"/>
          </w:tcPr>
          <w:p w14:paraId="2D6910BA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Research Methodology</w:t>
            </w:r>
          </w:p>
        </w:tc>
        <w:tc>
          <w:tcPr>
            <w:tcW w:w="669" w:type="dxa"/>
          </w:tcPr>
          <w:p w14:paraId="32B3819E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2B806045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76F9F0AF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Research Methodology for Marketing</w:t>
            </w:r>
          </w:p>
        </w:tc>
        <w:tc>
          <w:tcPr>
            <w:tcW w:w="966" w:type="dxa"/>
          </w:tcPr>
          <w:p w14:paraId="6D935D90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B22458" w:rsidRPr="00E225FF" w14:paraId="14976C2C" w14:textId="77777777" w:rsidTr="00612540">
        <w:tc>
          <w:tcPr>
            <w:tcW w:w="3523" w:type="dxa"/>
          </w:tcPr>
          <w:p w14:paraId="4B4E1904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Strategic Management</w:t>
            </w:r>
          </w:p>
        </w:tc>
        <w:tc>
          <w:tcPr>
            <w:tcW w:w="669" w:type="dxa"/>
          </w:tcPr>
          <w:p w14:paraId="0E22934F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5F7A03E8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66F4BCB0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320DE1">
              <w:rPr>
                <w:b w:val="0"/>
              </w:rPr>
              <w:t>Behavioral Economics and Consumer Decision Making</w:t>
            </w:r>
          </w:p>
        </w:tc>
        <w:tc>
          <w:tcPr>
            <w:tcW w:w="966" w:type="dxa"/>
          </w:tcPr>
          <w:p w14:paraId="55F78ADF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B22458" w14:paraId="7C363E3D" w14:textId="77777777" w:rsidTr="00612540">
        <w:tc>
          <w:tcPr>
            <w:tcW w:w="3523" w:type="dxa"/>
          </w:tcPr>
          <w:p w14:paraId="101DA1B0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 w:rsidRPr="000C607A">
              <w:rPr>
                <w:b w:val="0"/>
              </w:rPr>
              <w:t>Human Resources Management</w:t>
            </w:r>
          </w:p>
        </w:tc>
        <w:tc>
          <w:tcPr>
            <w:tcW w:w="669" w:type="dxa"/>
          </w:tcPr>
          <w:p w14:paraId="5BD09E46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6D54CC40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692CB7DF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Organizational Issues in Marketing and Sales</w:t>
            </w:r>
          </w:p>
        </w:tc>
        <w:tc>
          <w:tcPr>
            <w:tcW w:w="966" w:type="dxa"/>
          </w:tcPr>
          <w:p w14:paraId="7396D354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22458" w14:paraId="04DB2D7B" w14:textId="77777777" w:rsidTr="00612540">
        <w:tc>
          <w:tcPr>
            <w:tcW w:w="3523" w:type="dxa"/>
          </w:tcPr>
          <w:p w14:paraId="47FEACC3" w14:textId="77777777" w:rsidR="00B22458" w:rsidRPr="000C607A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Production and Operation Management</w:t>
            </w:r>
          </w:p>
        </w:tc>
        <w:tc>
          <w:tcPr>
            <w:tcW w:w="669" w:type="dxa"/>
          </w:tcPr>
          <w:p w14:paraId="10367F66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TBC</w:t>
            </w:r>
          </w:p>
        </w:tc>
        <w:tc>
          <w:tcPr>
            <w:tcW w:w="858" w:type="dxa"/>
          </w:tcPr>
          <w:p w14:paraId="15C21545" w14:textId="77777777" w:rsidR="00B22458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12" w:type="dxa"/>
          </w:tcPr>
          <w:p w14:paraId="51B6A7CC" w14:textId="77777777" w:rsidR="00B22458" w:rsidRPr="004B4D67" w:rsidRDefault="00B22458" w:rsidP="00612540">
            <w:pPr>
              <w:pStyle w:val="NoSpacing"/>
              <w:jc w:val="left"/>
              <w:rPr>
                <w:b w:val="0"/>
              </w:rPr>
            </w:pPr>
            <w:r w:rsidRPr="004B4D67">
              <w:rPr>
                <w:b w:val="0"/>
              </w:rPr>
              <w:t>Elective (Y2)</w:t>
            </w:r>
          </w:p>
        </w:tc>
        <w:tc>
          <w:tcPr>
            <w:tcW w:w="966" w:type="dxa"/>
          </w:tcPr>
          <w:p w14:paraId="67500BA2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14:paraId="28D80D1A" w14:textId="77777777" w:rsidTr="00612540">
        <w:tc>
          <w:tcPr>
            <w:tcW w:w="3523" w:type="dxa"/>
          </w:tcPr>
          <w:p w14:paraId="676C832D" w14:textId="77777777" w:rsidR="00B22458" w:rsidRPr="00702C00" w:rsidRDefault="00B22458" w:rsidP="00612540">
            <w:pPr>
              <w:pStyle w:val="NoSpacing"/>
              <w:jc w:val="left"/>
              <w:rPr>
                <w:b w:val="0"/>
                <w:bCs w:val="0"/>
              </w:rPr>
            </w:pPr>
            <w:r w:rsidRPr="00702C00">
              <w:rPr>
                <w:b w:val="0"/>
                <w:bCs w:val="0"/>
              </w:rPr>
              <w:t>Consumer Behavior (online by Luiss)</w:t>
            </w:r>
          </w:p>
        </w:tc>
        <w:tc>
          <w:tcPr>
            <w:tcW w:w="669" w:type="dxa"/>
          </w:tcPr>
          <w:p w14:paraId="48F137BA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68F3C75D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6B343118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702C00">
              <w:rPr>
                <w:b w:val="0"/>
                <w:bCs w:val="0"/>
              </w:rPr>
              <w:t>Consumer Behavior</w:t>
            </w:r>
          </w:p>
        </w:tc>
        <w:tc>
          <w:tcPr>
            <w:tcW w:w="966" w:type="dxa"/>
          </w:tcPr>
          <w:p w14:paraId="4C4C5EA7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22458" w14:paraId="76E4387A" w14:textId="77777777" w:rsidTr="00612540">
        <w:tc>
          <w:tcPr>
            <w:tcW w:w="3523" w:type="dxa"/>
          </w:tcPr>
          <w:p w14:paraId="037B6F86" w14:textId="77777777" w:rsidR="00B22458" w:rsidRPr="000216F0" w:rsidRDefault="00B22458" w:rsidP="00612540">
            <w:pPr>
              <w:pStyle w:val="NoSpacing"/>
              <w:jc w:val="left"/>
              <w:rPr>
                <w:b w:val="0"/>
                <w:bCs w:val="0"/>
              </w:rPr>
            </w:pPr>
            <w:r w:rsidRPr="000216F0">
              <w:rPr>
                <w:b w:val="0"/>
                <w:bCs w:val="0"/>
              </w:rPr>
              <w:t>Legal Issues in Marketing (online by Luiss)</w:t>
            </w:r>
          </w:p>
        </w:tc>
        <w:tc>
          <w:tcPr>
            <w:tcW w:w="669" w:type="dxa"/>
          </w:tcPr>
          <w:p w14:paraId="31720953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7EDC7DFB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6BD9F54D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0216F0">
              <w:rPr>
                <w:b w:val="0"/>
                <w:bCs w:val="0"/>
              </w:rPr>
              <w:t>Legal Issues in Marketing</w:t>
            </w:r>
          </w:p>
        </w:tc>
        <w:tc>
          <w:tcPr>
            <w:tcW w:w="966" w:type="dxa"/>
          </w:tcPr>
          <w:p w14:paraId="23A47333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 w:rsidRPr="004B4D67">
              <w:rPr>
                <w:b w:val="0"/>
              </w:rPr>
              <w:t>6</w:t>
            </w:r>
          </w:p>
        </w:tc>
      </w:tr>
      <w:tr w:rsidR="00B22458" w:rsidRPr="007708C2" w14:paraId="0DA0C29A" w14:textId="77777777" w:rsidTr="00612540">
        <w:tc>
          <w:tcPr>
            <w:tcW w:w="3523" w:type="dxa"/>
            <w:vAlign w:val="center"/>
          </w:tcPr>
          <w:p w14:paraId="2C578F11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  <w:lang w:val="nl-NL"/>
              </w:rPr>
              <w:t>Web Analytics and Marketing (online ad hoc by Luiss)</w:t>
            </w:r>
          </w:p>
        </w:tc>
        <w:tc>
          <w:tcPr>
            <w:tcW w:w="669" w:type="dxa"/>
          </w:tcPr>
          <w:p w14:paraId="361844A3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" w:type="dxa"/>
          </w:tcPr>
          <w:p w14:paraId="5C0DE34D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C15404">
              <w:rPr>
                <w:b w:val="0"/>
              </w:rPr>
              <w:t>n.a.</w:t>
            </w:r>
          </w:p>
        </w:tc>
        <w:tc>
          <w:tcPr>
            <w:tcW w:w="3612" w:type="dxa"/>
          </w:tcPr>
          <w:p w14:paraId="1BD5E2C2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  <w:lang w:val="nl-NL"/>
              </w:rPr>
              <w:t>Web Analytics and Marketing</w:t>
            </w:r>
          </w:p>
        </w:tc>
        <w:tc>
          <w:tcPr>
            <w:tcW w:w="966" w:type="dxa"/>
          </w:tcPr>
          <w:p w14:paraId="7768E186" w14:textId="77777777" w:rsidR="00B22458" w:rsidRPr="004B4D67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22458" w14:paraId="07EEEB1F" w14:textId="77777777" w:rsidTr="00612540">
        <w:tc>
          <w:tcPr>
            <w:tcW w:w="3523" w:type="dxa"/>
            <w:vAlign w:val="center"/>
          </w:tcPr>
          <w:p w14:paraId="6B56373A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Italian</w:t>
            </w:r>
            <w:r w:rsidRPr="00A21506">
              <w:rPr>
                <w:b w:val="0"/>
              </w:rPr>
              <w:t xml:space="preserve"> language course</w:t>
            </w:r>
          </w:p>
        </w:tc>
        <w:tc>
          <w:tcPr>
            <w:tcW w:w="669" w:type="dxa"/>
          </w:tcPr>
          <w:p w14:paraId="6591AF7E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" w:type="dxa"/>
          </w:tcPr>
          <w:p w14:paraId="210665B1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3612" w:type="dxa"/>
          </w:tcPr>
          <w:p w14:paraId="0D7806E1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 w:rsidRPr="00A21506">
              <w:rPr>
                <w:b w:val="0"/>
              </w:rPr>
              <w:t>Second language course</w:t>
            </w:r>
          </w:p>
        </w:tc>
        <w:tc>
          <w:tcPr>
            <w:tcW w:w="966" w:type="dxa"/>
          </w:tcPr>
          <w:p w14:paraId="50AC9578" w14:textId="77777777" w:rsidR="00B22458" w:rsidRPr="000C607A" w:rsidRDefault="00B22458" w:rsidP="00612540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22458" w14:paraId="71AFFC0E" w14:textId="77777777" w:rsidTr="00612540">
        <w:tc>
          <w:tcPr>
            <w:tcW w:w="3523" w:type="dxa"/>
            <w:vAlign w:val="center"/>
          </w:tcPr>
          <w:p w14:paraId="73BEC585" w14:textId="77777777" w:rsidR="00B22458" w:rsidRPr="00A21506" w:rsidRDefault="00B22458" w:rsidP="00612540">
            <w:pPr>
              <w:pStyle w:val="NoSpacing"/>
              <w:jc w:val="left"/>
              <w:rPr>
                <w:b w:val="0"/>
              </w:rPr>
            </w:pPr>
          </w:p>
        </w:tc>
        <w:tc>
          <w:tcPr>
            <w:tcW w:w="669" w:type="dxa"/>
          </w:tcPr>
          <w:p w14:paraId="78AC8788" w14:textId="77777777" w:rsidR="00B22458" w:rsidRDefault="00B22458" w:rsidP="00612540">
            <w:pPr>
              <w:pStyle w:val="NoSpacing"/>
            </w:pPr>
          </w:p>
        </w:tc>
        <w:tc>
          <w:tcPr>
            <w:tcW w:w="858" w:type="dxa"/>
          </w:tcPr>
          <w:p w14:paraId="0DD8754E" w14:textId="77777777" w:rsidR="00B22458" w:rsidRDefault="00B22458" w:rsidP="00612540">
            <w:pPr>
              <w:pStyle w:val="NoSpacing"/>
            </w:pPr>
          </w:p>
        </w:tc>
        <w:tc>
          <w:tcPr>
            <w:tcW w:w="3612" w:type="dxa"/>
          </w:tcPr>
          <w:p w14:paraId="4418DF6B" w14:textId="77777777" w:rsidR="00B22458" w:rsidRDefault="00B22458" w:rsidP="00612540">
            <w:pPr>
              <w:pStyle w:val="NoSpacing"/>
            </w:pPr>
          </w:p>
        </w:tc>
        <w:tc>
          <w:tcPr>
            <w:tcW w:w="966" w:type="dxa"/>
          </w:tcPr>
          <w:p w14:paraId="093FDA8D" w14:textId="77777777" w:rsidR="00B22458" w:rsidRDefault="00B22458" w:rsidP="00612540">
            <w:pPr>
              <w:pStyle w:val="NoSpacing"/>
            </w:pPr>
            <w:r>
              <w:t>66</w:t>
            </w:r>
          </w:p>
        </w:tc>
      </w:tr>
    </w:tbl>
    <w:p w14:paraId="0765A511" w14:textId="77777777" w:rsidR="00B22458" w:rsidRPr="007453D6" w:rsidRDefault="00B22458" w:rsidP="00B22458">
      <w:pPr>
        <w:pStyle w:val="NoSpacing"/>
      </w:pPr>
    </w:p>
    <w:p w14:paraId="617A39F1" w14:textId="77777777" w:rsidR="00B22458" w:rsidRDefault="00B22458" w:rsidP="00B22458">
      <w:pPr>
        <w:pStyle w:val="NoSpacing"/>
      </w:pPr>
      <w:r w:rsidRPr="007453D6">
        <w:t xml:space="preserve">II year – </w:t>
      </w:r>
      <w:r w:rsidRPr="00A21506">
        <w:t>2021-2022</w:t>
      </w:r>
      <w:r>
        <w:t xml:space="preserve"> at Luiss</w:t>
      </w:r>
    </w:p>
    <w:p w14:paraId="290DB84E" w14:textId="77777777" w:rsidR="00B22458" w:rsidRPr="00E575CC" w:rsidRDefault="00B22458" w:rsidP="00B224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669"/>
        <w:gridCol w:w="835"/>
        <w:gridCol w:w="2629"/>
        <w:gridCol w:w="930"/>
      </w:tblGrid>
      <w:tr w:rsidR="00B22458" w14:paraId="7C117691" w14:textId="77777777" w:rsidTr="00612540">
        <w:tc>
          <w:tcPr>
            <w:tcW w:w="4565" w:type="dxa"/>
          </w:tcPr>
          <w:p w14:paraId="0E645571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Course at UOP</w:t>
            </w:r>
          </w:p>
        </w:tc>
        <w:tc>
          <w:tcPr>
            <w:tcW w:w="669" w:type="dxa"/>
          </w:tcPr>
          <w:p w14:paraId="3A2E8001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Sem.</w:t>
            </w:r>
          </w:p>
        </w:tc>
        <w:tc>
          <w:tcPr>
            <w:tcW w:w="835" w:type="dxa"/>
          </w:tcPr>
          <w:p w14:paraId="24F189CC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ECTS</w:t>
            </w:r>
          </w:p>
        </w:tc>
        <w:tc>
          <w:tcPr>
            <w:tcW w:w="2629" w:type="dxa"/>
          </w:tcPr>
          <w:p w14:paraId="61400C02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Recognition at UOP</w:t>
            </w:r>
          </w:p>
        </w:tc>
        <w:tc>
          <w:tcPr>
            <w:tcW w:w="930" w:type="dxa"/>
          </w:tcPr>
          <w:p w14:paraId="71198BB4" w14:textId="77777777" w:rsidR="00B22458" w:rsidRDefault="00B22458" w:rsidP="00612540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Credits</w:t>
            </w:r>
          </w:p>
        </w:tc>
      </w:tr>
      <w:tr w:rsidR="00B22458" w14:paraId="2A78B612" w14:textId="77777777" w:rsidTr="00612540">
        <w:tc>
          <w:tcPr>
            <w:tcW w:w="4565" w:type="dxa"/>
          </w:tcPr>
          <w:p w14:paraId="44FE9462" w14:textId="45C9F97A" w:rsidR="00B22458" w:rsidRPr="00D675BF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Two Elective courses</w:t>
            </w:r>
            <w:r w:rsidR="008A14AF">
              <w:rPr>
                <w:rStyle w:val="FootnoteReference"/>
                <w:b w:val="0"/>
                <w:lang w:val="nl-NL"/>
              </w:rPr>
              <w:footnoteReference w:id="3"/>
            </w:r>
          </w:p>
        </w:tc>
        <w:tc>
          <w:tcPr>
            <w:tcW w:w="669" w:type="dxa"/>
          </w:tcPr>
          <w:p w14:paraId="758F493E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35" w:type="dxa"/>
          </w:tcPr>
          <w:p w14:paraId="14F9C0F8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2x6</w:t>
            </w:r>
          </w:p>
        </w:tc>
        <w:tc>
          <w:tcPr>
            <w:tcW w:w="2629" w:type="dxa"/>
          </w:tcPr>
          <w:p w14:paraId="4C6C9DDE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 Electives</w:t>
            </w:r>
          </w:p>
        </w:tc>
        <w:tc>
          <w:tcPr>
            <w:tcW w:w="930" w:type="dxa"/>
          </w:tcPr>
          <w:p w14:paraId="7DF13B31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3+3</w:t>
            </w:r>
          </w:p>
        </w:tc>
      </w:tr>
      <w:tr w:rsidR="00B22458" w14:paraId="312F513C" w14:textId="77777777" w:rsidTr="00612540">
        <w:tc>
          <w:tcPr>
            <w:tcW w:w="4565" w:type="dxa"/>
          </w:tcPr>
          <w:p w14:paraId="73EDA056" w14:textId="70749D01" w:rsidR="00B22458" w:rsidRDefault="00B22458" w:rsidP="00612540">
            <w:pPr>
              <w:pStyle w:val="NoSpacing"/>
              <w:jc w:val="left"/>
              <w:rPr>
                <w:b w:val="0"/>
                <w:lang w:val="nl-NL"/>
              </w:rPr>
            </w:pPr>
            <w:r w:rsidRPr="00124848">
              <w:rPr>
                <w:b w:val="0"/>
                <w:lang w:val="nl-NL"/>
              </w:rPr>
              <w:t xml:space="preserve">Retail </w:t>
            </w:r>
            <w:r>
              <w:rPr>
                <w:b w:val="0"/>
                <w:lang w:val="nl-NL"/>
              </w:rPr>
              <w:t>and</w:t>
            </w:r>
            <w:r w:rsidRPr="00124848">
              <w:rPr>
                <w:b w:val="0"/>
                <w:lang w:val="nl-NL"/>
              </w:rPr>
              <w:t xml:space="preserve"> Service Experience Marketing</w:t>
            </w:r>
            <w:r w:rsidR="008A14AF" w:rsidRPr="008A14AF">
              <w:rPr>
                <w:b w:val="0"/>
                <w:vertAlign w:val="superscript"/>
                <w:lang w:val="nl-NL"/>
              </w:rPr>
              <w:t>3</w:t>
            </w:r>
          </w:p>
        </w:tc>
        <w:tc>
          <w:tcPr>
            <w:tcW w:w="669" w:type="dxa"/>
          </w:tcPr>
          <w:p w14:paraId="7E2CEE3C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35" w:type="dxa"/>
          </w:tcPr>
          <w:p w14:paraId="1CBC82B0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629" w:type="dxa"/>
          </w:tcPr>
          <w:p w14:paraId="06EE5C6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015B9352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620C072C" w14:textId="77777777" w:rsidTr="00612540">
        <w:tc>
          <w:tcPr>
            <w:tcW w:w="4565" w:type="dxa"/>
          </w:tcPr>
          <w:p w14:paraId="7F4C3739" w14:textId="610B8385" w:rsidR="00B22458" w:rsidRPr="00124848" w:rsidRDefault="00B22458" w:rsidP="00612540">
            <w:pPr>
              <w:pStyle w:val="NoSpacing"/>
              <w:jc w:val="left"/>
              <w:rPr>
                <w:b w:val="0"/>
                <w:lang w:val="nl-NL"/>
              </w:rPr>
            </w:pPr>
            <w:r w:rsidRPr="00124848">
              <w:rPr>
                <w:b w:val="0"/>
                <w:lang w:val="nl-NL"/>
              </w:rPr>
              <w:t>Marketing Plan &amp; Markstrat Simulation</w:t>
            </w:r>
            <w:r w:rsidR="008A14AF" w:rsidRPr="008A14AF">
              <w:rPr>
                <w:b w:val="0"/>
                <w:vertAlign w:val="superscript"/>
                <w:lang w:val="nl-NL"/>
              </w:rPr>
              <w:t>3</w:t>
            </w:r>
          </w:p>
        </w:tc>
        <w:tc>
          <w:tcPr>
            <w:tcW w:w="669" w:type="dxa"/>
          </w:tcPr>
          <w:p w14:paraId="29EF758A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</w:t>
            </w:r>
          </w:p>
        </w:tc>
        <w:tc>
          <w:tcPr>
            <w:tcW w:w="835" w:type="dxa"/>
          </w:tcPr>
          <w:p w14:paraId="627CF9AF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629" w:type="dxa"/>
          </w:tcPr>
          <w:p w14:paraId="6F83A482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284B0BAF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2597C3C1" w14:textId="77777777" w:rsidTr="00612540">
        <w:tc>
          <w:tcPr>
            <w:tcW w:w="4565" w:type="dxa"/>
          </w:tcPr>
          <w:p w14:paraId="027C1195" w14:textId="77777777" w:rsidR="00B22458" w:rsidRDefault="00B22458" w:rsidP="00612540">
            <w:pPr>
              <w:pStyle w:val="NoSpacing"/>
              <w:jc w:val="left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Marketing Communication and New Media (online by Luiss)</w:t>
            </w:r>
          </w:p>
        </w:tc>
        <w:tc>
          <w:tcPr>
            <w:tcW w:w="669" w:type="dxa"/>
          </w:tcPr>
          <w:p w14:paraId="6CBB3880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35" w:type="dxa"/>
          </w:tcPr>
          <w:p w14:paraId="65736942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6</w:t>
            </w:r>
          </w:p>
        </w:tc>
        <w:tc>
          <w:tcPr>
            <w:tcW w:w="2629" w:type="dxa"/>
          </w:tcPr>
          <w:p w14:paraId="1799E2F8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05A4FD58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77958D75" w14:textId="77777777" w:rsidTr="00612540">
        <w:tc>
          <w:tcPr>
            <w:tcW w:w="4565" w:type="dxa"/>
          </w:tcPr>
          <w:p w14:paraId="4A3D9216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742A07">
              <w:rPr>
                <w:b w:val="0"/>
              </w:rPr>
              <w:t>Learning Innovation Activities</w:t>
            </w:r>
          </w:p>
        </w:tc>
        <w:tc>
          <w:tcPr>
            <w:tcW w:w="669" w:type="dxa"/>
          </w:tcPr>
          <w:p w14:paraId="371A4111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TBC</w:t>
            </w:r>
          </w:p>
        </w:tc>
        <w:tc>
          <w:tcPr>
            <w:tcW w:w="835" w:type="dxa"/>
          </w:tcPr>
          <w:p w14:paraId="053EF24F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4</w:t>
            </w:r>
          </w:p>
        </w:tc>
        <w:tc>
          <w:tcPr>
            <w:tcW w:w="2629" w:type="dxa"/>
          </w:tcPr>
          <w:p w14:paraId="5AE27EF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3E2DA166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0FF1C358" w14:textId="77777777" w:rsidTr="00612540">
        <w:tc>
          <w:tcPr>
            <w:tcW w:w="4565" w:type="dxa"/>
          </w:tcPr>
          <w:p w14:paraId="3F60C5AE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Internship</w:t>
            </w:r>
          </w:p>
        </w:tc>
        <w:tc>
          <w:tcPr>
            <w:tcW w:w="669" w:type="dxa"/>
          </w:tcPr>
          <w:p w14:paraId="7E8C6791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35" w:type="dxa"/>
          </w:tcPr>
          <w:p w14:paraId="6B6E3131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8</w:t>
            </w:r>
          </w:p>
        </w:tc>
        <w:tc>
          <w:tcPr>
            <w:tcW w:w="2629" w:type="dxa"/>
          </w:tcPr>
          <w:p w14:paraId="7D62070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34B49CD7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</w:tr>
      <w:tr w:rsidR="00B22458" w14:paraId="49534000" w14:textId="77777777" w:rsidTr="00612540">
        <w:tc>
          <w:tcPr>
            <w:tcW w:w="4565" w:type="dxa"/>
          </w:tcPr>
          <w:p w14:paraId="48DFB546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669" w:type="dxa"/>
          </w:tcPr>
          <w:p w14:paraId="493A2202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2</w:t>
            </w:r>
          </w:p>
        </w:tc>
        <w:tc>
          <w:tcPr>
            <w:tcW w:w="835" w:type="dxa"/>
          </w:tcPr>
          <w:p w14:paraId="56378FED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18</w:t>
            </w:r>
          </w:p>
        </w:tc>
        <w:tc>
          <w:tcPr>
            <w:tcW w:w="2629" w:type="dxa"/>
          </w:tcPr>
          <w:p w14:paraId="2C9951D6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 w:rsidRPr="009B5620">
              <w:rPr>
                <w:b w:val="0"/>
                <w:lang w:val="nl-NL"/>
              </w:rPr>
              <w:t>Final Thesis</w:t>
            </w:r>
          </w:p>
        </w:tc>
        <w:tc>
          <w:tcPr>
            <w:tcW w:w="930" w:type="dxa"/>
          </w:tcPr>
          <w:p w14:paraId="10E55750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9</w:t>
            </w:r>
          </w:p>
        </w:tc>
      </w:tr>
      <w:tr w:rsidR="00B22458" w14:paraId="2E8BF0F0" w14:textId="77777777" w:rsidTr="00612540">
        <w:tc>
          <w:tcPr>
            <w:tcW w:w="4565" w:type="dxa"/>
          </w:tcPr>
          <w:p w14:paraId="19CB12B9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669" w:type="dxa"/>
          </w:tcPr>
          <w:p w14:paraId="1E9A0B11" w14:textId="77777777" w:rsidR="00B22458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835" w:type="dxa"/>
          </w:tcPr>
          <w:p w14:paraId="16A74613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54</w:t>
            </w:r>
          </w:p>
        </w:tc>
        <w:tc>
          <w:tcPr>
            <w:tcW w:w="2629" w:type="dxa"/>
          </w:tcPr>
          <w:p w14:paraId="2A37F18A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</w:p>
        </w:tc>
        <w:tc>
          <w:tcPr>
            <w:tcW w:w="930" w:type="dxa"/>
          </w:tcPr>
          <w:p w14:paraId="3F39FC2C" w14:textId="77777777" w:rsidR="00B22458" w:rsidRPr="009B5620" w:rsidRDefault="00B22458" w:rsidP="00612540">
            <w:pPr>
              <w:pStyle w:val="NoSpacing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15</w:t>
            </w:r>
          </w:p>
        </w:tc>
      </w:tr>
    </w:tbl>
    <w:p w14:paraId="49A6EF91" w14:textId="77777777" w:rsidR="00B22458" w:rsidRPr="007453D6" w:rsidRDefault="00B22458" w:rsidP="00B22458">
      <w:pPr>
        <w:pStyle w:val="NoSpacing"/>
      </w:pPr>
    </w:p>
    <w:p w14:paraId="2441795A" w14:textId="77777777" w:rsidR="00B22458" w:rsidRPr="007453D6" w:rsidRDefault="00B22458" w:rsidP="00B22458">
      <w:pPr>
        <w:pStyle w:val="Heading2"/>
        <w:numPr>
          <w:ilvl w:val="0"/>
          <w:numId w:val="0"/>
        </w:numPr>
      </w:pPr>
      <w:r w:rsidRPr="007453D6">
        <w:t>Final Thesis</w:t>
      </w:r>
    </w:p>
    <w:p w14:paraId="7ED925D8" w14:textId="77777777" w:rsidR="00B22458" w:rsidRPr="007453D6" w:rsidRDefault="00B22458" w:rsidP="00B22458">
      <w:pPr>
        <w:pStyle w:val="NoSpacing"/>
      </w:pPr>
    </w:p>
    <w:p w14:paraId="6B8DB97D" w14:textId="77777777" w:rsidR="00B22458" w:rsidRPr="007453D6" w:rsidRDefault="00B22458" w:rsidP="00B22458">
      <w:pPr>
        <w:pStyle w:val="NoSpacing"/>
      </w:pPr>
      <w:r w:rsidRPr="007453D6">
        <w:t>General Thesis Rules</w:t>
      </w:r>
    </w:p>
    <w:p w14:paraId="3711F183" w14:textId="77777777" w:rsidR="00B22458" w:rsidRPr="007453D6" w:rsidRDefault="00B22458" w:rsidP="00B22458">
      <w:pPr>
        <w:pStyle w:val="NoSpacing"/>
      </w:pPr>
    </w:p>
    <w:p w14:paraId="466B073B" w14:textId="77777777" w:rsidR="00B22458" w:rsidRPr="007453D6" w:rsidRDefault="00B22458" w:rsidP="00B22458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7453D6">
        <w:t>Students must respect the thesis procedures and deadlines from both institutions.</w:t>
      </w:r>
    </w:p>
    <w:p w14:paraId="130137B4" w14:textId="77777777" w:rsidR="00B22458" w:rsidRPr="007453D6" w:rsidRDefault="00B22458" w:rsidP="00B22458">
      <w:pPr>
        <w:pStyle w:val="ListParagraph"/>
        <w:numPr>
          <w:ilvl w:val="0"/>
          <w:numId w:val="5"/>
        </w:numPr>
      </w:pPr>
      <w:r w:rsidRPr="007453D6">
        <w:lastRenderedPageBreak/>
        <w:t>Each institution will grade the final thesis according to its own standards. A final grade will be achieved by both supervisors in close consultation.</w:t>
      </w:r>
    </w:p>
    <w:p w14:paraId="30C2C2FE" w14:textId="77777777" w:rsidR="00B22458" w:rsidRPr="007453D6" w:rsidRDefault="00B22458" w:rsidP="00B22458">
      <w:pPr>
        <w:pStyle w:val="NoSpacing"/>
      </w:pPr>
    </w:p>
    <w:p w14:paraId="3E207571" w14:textId="77777777" w:rsidR="00B22458" w:rsidRPr="007453D6" w:rsidRDefault="00B22458" w:rsidP="00B22458"/>
    <w:p w14:paraId="50F7AFEB" w14:textId="77777777" w:rsidR="00330352" w:rsidRPr="007453D6" w:rsidRDefault="00330352" w:rsidP="00664655">
      <w:pPr>
        <w:pStyle w:val="NoSpacing"/>
      </w:pPr>
    </w:p>
    <w:sectPr w:rsidR="00330352" w:rsidRPr="007453D6" w:rsidSect="007E746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808F" w14:textId="77777777" w:rsidR="000769E2" w:rsidRDefault="000769E2" w:rsidP="00664655">
      <w:r>
        <w:separator/>
      </w:r>
    </w:p>
  </w:endnote>
  <w:endnote w:type="continuationSeparator" w:id="0">
    <w:p w14:paraId="00431B7B" w14:textId="77777777" w:rsidR="000769E2" w:rsidRDefault="000769E2" w:rsidP="006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iss Sans">
    <w:charset w:val="00"/>
    <w:family w:val="auto"/>
    <w:pitch w:val="variable"/>
    <w:sig w:usb0="800000AF" w:usb1="5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D44" w14:textId="77777777" w:rsidR="0081468F" w:rsidRDefault="0081468F" w:rsidP="00A21506">
    <w:pPr>
      <w:pStyle w:val="Header"/>
      <w:jc w:val="right"/>
      <w:rPr>
        <w:i/>
      </w:rPr>
    </w:pPr>
  </w:p>
  <w:p w14:paraId="50F7AFF5" w14:textId="236D0203" w:rsidR="007E7460" w:rsidRPr="00A21506" w:rsidRDefault="00A21506" w:rsidP="00A21506">
    <w:pPr>
      <w:pStyle w:val="Header"/>
      <w:jc w:val="right"/>
      <w:rPr>
        <w:i/>
        <w:lang w:val="en-GB"/>
      </w:rPr>
    </w:pPr>
    <w:r w:rsidRPr="00A21506">
      <w:rPr>
        <w:i/>
      </w:rPr>
      <w:t xml:space="preserve">For internal use - Draft: </w:t>
    </w:r>
    <w:r w:rsidR="00614025">
      <w:rPr>
        <w:i/>
        <w:lang w:val="en-GB"/>
      </w:rPr>
      <w:t>26</w:t>
    </w:r>
    <w:r w:rsidRPr="00A21506">
      <w:rPr>
        <w:i/>
        <w:lang w:val="en-GB"/>
      </w:rPr>
      <w:t xml:space="preserve"> </w:t>
    </w:r>
    <w:r w:rsidR="00614025">
      <w:rPr>
        <w:i/>
        <w:lang w:val="en-GB"/>
      </w:rPr>
      <w:t>June</w:t>
    </w:r>
    <w:r w:rsidRPr="00A21506">
      <w:rPr>
        <w:i/>
        <w:lang w:val="en-GB"/>
      </w:rPr>
      <w:t xml:space="preserve"> 20</w:t>
    </w:r>
    <w:r w:rsidR="00614025">
      <w:rPr>
        <w:i/>
        <w:lang w:val="en-GB"/>
      </w:rPr>
      <w:t>20</w:t>
    </w:r>
  </w:p>
  <w:p w14:paraId="50F7AFF6" w14:textId="26195A24" w:rsidR="007E7460" w:rsidRDefault="007E7460" w:rsidP="00A21506">
    <w:pPr>
      <w:pStyle w:val="Footer"/>
      <w:ind w:firstLine="2835"/>
      <w:jc w:val="left"/>
    </w:pPr>
    <w:r>
      <w:t xml:space="preserve">- </w:t>
    </w:r>
    <w:sdt>
      <w:sdtPr>
        <w:id w:val="13503741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41DE">
          <w:rPr>
            <w:noProof/>
          </w:rPr>
          <w:t>7</w:t>
        </w:r>
        <w:r>
          <w:fldChar w:fldCharType="end"/>
        </w:r>
        <w:r>
          <w:t xml:space="preserve"> -</w:t>
        </w:r>
      </w:sdtContent>
    </w:sdt>
  </w:p>
  <w:p w14:paraId="50F7AFF7" w14:textId="77777777" w:rsidR="007E7460" w:rsidRDefault="007E7460" w:rsidP="00664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265972934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4D055804" w14:textId="77777777" w:rsidR="0072181E" w:rsidRDefault="0072181E" w:rsidP="00A21506">
        <w:pPr>
          <w:pStyle w:val="Header"/>
          <w:jc w:val="right"/>
          <w:rPr>
            <w:i/>
          </w:rPr>
        </w:pPr>
      </w:p>
      <w:p w14:paraId="50F7AFFD" w14:textId="4C52517B" w:rsidR="007E7460" w:rsidRPr="00A21506" w:rsidRDefault="004A3804" w:rsidP="00A21506">
        <w:pPr>
          <w:pStyle w:val="Header"/>
          <w:jc w:val="right"/>
          <w:rPr>
            <w:i/>
            <w:lang w:val="en-GB"/>
          </w:rPr>
        </w:pPr>
        <w:r w:rsidRPr="00A21506">
          <w:rPr>
            <w:i/>
          </w:rPr>
          <w:t xml:space="preserve">For internal use - Draft: </w:t>
        </w:r>
        <w:r w:rsidR="00E575CC">
          <w:rPr>
            <w:i/>
            <w:lang w:val="en-GB"/>
          </w:rPr>
          <w:t>December 3,</w:t>
        </w:r>
        <w:r w:rsidRPr="00A21506">
          <w:rPr>
            <w:i/>
            <w:lang w:val="en-GB"/>
          </w:rPr>
          <w:t xml:space="preserve"> 2019</w:t>
        </w:r>
      </w:p>
      <w:p w14:paraId="50F7AFFE" w14:textId="34FA9767" w:rsidR="007E7460" w:rsidRDefault="007E7460" w:rsidP="00A21506">
        <w:pPr>
          <w:pStyle w:val="Footer"/>
          <w:ind w:firstLine="2835"/>
          <w:jc w:val="left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41DE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14:paraId="50F7AFFF" w14:textId="77777777" w:rsidR="007E7460" w:rsidRDefault="007E7460" w:rsidP="00664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EF989" w14:textId="77777777" w:rsidR="000769E2" w:rsidRDefault="000769E2" w:rsidP="00664655">
      <w:r>
        <w:separator/>
      </w:r>
    </w:p>
  </w:footnote>
  <w:footnote w:type="continuationSeparator" w:id="0">
    <w:p w14:paraId="5860CF3C" w14:textId="77777777" w:rsidR="000769E2" w:rsidRDefault="000769E2" w:rsidP="00664655">
      <w:r>
        <w:continuationSeparator/>
      </w:r>
    </w:p>
  </w:footnote>
  <w:footnote w:id="1">
    <w:p w14:paraId="3842AC7F" w14:textId="43044BC3" w:rsidR="00E11ED6" w:rsidRPr="00E11ED6" w:rsidRDefault="00E11E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1ED6">
        <w:t>Course to be delivered and a</w:t>
      </w:r>
      <w:r>
        <w:t xml:space="preserve">ssessed by Luiss professors </w:t>
      </w:r>
      <w:r w:rsidR="00CC1A4D">
        <w:t xml:space="preserve">either online or </w:t>
      </w:r>
      <w:r w:rsidR="008A14AF">
        <w:t>at the UOP campus in Amman.</w:t>
      </w:r>
    </w:p>
  </w:footnote>
  <w:footnote w:id="2">
    <w:p w14:paraId="7410B641" w14:textId="77777777" w:rsidR="008A14AF" w:rsidRPr="00E11ED6" w:rsidRDefault="008A14AF" w:rsidP="008A14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1ED6">
        <w:t>Course to be delivered and a</w:t>
      </w:r>
      <w:r>
        <w:t>ssessed by Luiss professors either online or at the UOP campus in Amman.</w:t>
      </w:r>
    </w:p>
  </w:footnote>
  <w:footnote w:id="3">
    <w:p w14:paraId="102B3E71" w14:textId="77777777" w:rsidR="008A14AF" w:rsidRPr="00E11ED6" w:rsidRDefault="008A14AF" w:rsidP="008A14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1ED6">
        <w:t>Course to be delivered and a</w:t>
      </w:r>
      <w:r>
        <w:t>ssessed by Luiss professors either online or at the UOP campus in Amman.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AFF1" w14:textId="4773777A" w:rsidR="00213D06" w:rsidRDefault="004A3804" w:rsidP="0066465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4624" behindDoc="0" locked="0" layoutInCell="1" allowOverlap="1" wp14:anchorId="33BB5897" wp14:editId="3542677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92400" cy="381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7AFF2" w14:textId="77777777" w:rsidR="00E26946" w:rsidRDefault="00E26946" w:rsidP="00664655">
    <w:pPr>
      <w:pStyle w:val="Header"/>
    </w:pPr>
  </w:p>
  <w:p w14:paraId="50F7AFF3" w14:textId="77777777" w:rsidR="00E26946" w:rsidRDefault="00E26946" w:rsidP="00664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EEE0" w14:textId="77777777" w:rsidR="004A3804" w:rsidRPr="00F9313D" w:rsidRDefault="004A3804" w:rsidP="00664655">
    <w:pPr>
      <w:pStyle w:val="Header"/>
      <w:rPr>
        <w:lang w:val="it-IT"/>
      </w:rPr>
    </w:pPr>
    <w:r>
      <w:rPr>
        <w:lang w:val="it-IT"/>
      </w:rPr>
      <w:t>Libera Università Internazionale</w:t>
    </w:r>
  </w:p>
  <w:p w14:paraId="313EB455" w14:textId="77777777" w:rsidR="004A3804" w:rsidRDefault="004A3804" w:rsidP="00664655">
    <w:pPr>
      <w:pStyle w:val="Header"/>
      <w:rPr>
        <w:lang w:val="it-IT"/>
      </w:rPr>
    </w:pPr>
    <w:r>
      <w:rPr>
        <w:lang w:val="it-IT"/>
      </w:rPr>
      <w:t>degli Studi Sociali Guido Carli</w:t>
    </w:r>
  </w:p>
  <w:p w14:paraId="4D98FA1E" w14:textId="77777777" w:rsidR="004A3804" w:rsidRPr="00E80AA2" w:rsidRDefault="004A3804" w:rsidP="00664655">
    <w:pPr>
      <w:pStyle w:val="Header"/>
      <w:rPr>
        <w:lang w:val="it-IT"/>
      </w:rPr>
    </w:pPr>
  </w:p>
  <w:p w14:paraId="00C0378E" w14:textId="77777777" w:rsidR="004A3804" w:rsidRPr="00E80AA2" w:rsidRDefault="004A3804" w:rsidP="00664655">
    <w:pPr>
      <w:pStyle w:val="Header"/>
      <w:rPr>
        <w:lang w:val="it-IT"/>
      </w:rPr>
    </w:pPr>
    <w:r>
      <w:rPr>
        <w:noProof/>
        <w:lang w:eastAsia="en-US"/>
      </w:rPr>
      <w:drawing>
        <wp:anchor distT="0" distB="0" distL="114300" distR="114300" simplePos="0" relativeHeight="251673600" behindDoc="0" locked="0" layoutInCell="1" allowOverlap="1" wp14:anchorId="094F5F94" wp14:editId="4512576E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ab/>
    </w:r>
  </w:p>
  <w:p w14:paraId="691FF037" w14:textId="77777777" w:rsidR="004A3804" w:rsidRPr="005C046B" w:rsidRDefault="004A3804" w:rsidP="00664655">
    <w:pPr>
      <w:pStyle w:val="Header"/>
      <w:rPr>
        <w:lang w:val="it-IT"/>
      </w:rPr>
    </w:pPr>
  </w:p>
  <w:p w14:paraId="50F7AFF9" w14:textId="77777777" w:rsidR="00213D06" w:rsidRPr="004A3804" w:rsidRDefault="00213D06" w:rsidP="00664655">
    <w:pPr>
      <w:pStyle w:val="Header"/>
      <w:rPr>
        <w:lang w:val="it-IT"/>
      </w:rPr>
    </w:pPr>
  </w:p>
  <w:p w14:paraId="50F7AFFA" w14:textId="77777777" w:rsidR="00213D06" w:rsidRPr="004A3804" w:rsidRDefault="00213D06" w:rsidP="0066465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06"/>
    <w:multiLevelType w:val="hybridMultilevel"/>
    <w:tmpl w:val="AB0684B8"/>
    <w:lvl w:ilvl="0" w:tplc="656E8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1B1"/>
    <w:multiLevelType w:val="hybridMultilevel"/>
    <w:tmpl w:val="D7149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3280"/>
    <w:multiLevelType w:val="hybridMultilevel"/>
    <w:tmpl w:val="1A7C7B66"/>
    <w:lvl w:ilvl="0" w:tplc="656E8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77ED"/>
    <w:multiLevelType w:val="hybridMultilevel"/>
    <w:tmpl w:val="1A7C7B66"/>
    <w:lvl w:ilvl="0" w:tplc="656E8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6F1C"/>
    <w:multiLevelType w:val="hybridMultilevel"/>
    <w:tmpl w:val="B710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B95"/>
    <w:multiLevelType w:val="hybridMultilevel"/>
    <w:tmpl w:val="1A5EE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439"/>
    <w:multiLevelType w:val="hybridMultilevel"/>
    <w:tmpl w:val="BFB4D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27178"/>
    <w:multiLevelType w:val="hybridMultilevel"/>
    <w:tmpl w:val="8D649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17B7"/>
    <w:multiLevelType w:val="hybridMultilevel"/>
    <w:tmpl w:val="DD9AE9E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55020"/>
    <w:multiLevelType w:val="hybridMultilevel"/>
    <w:tmpl w:val="1A7C7B66"/>
    <w:lvl w:ilvl="0" w:tplc="656E8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455"/>
    <w:multiLevelType w:val="hybridMultilevel"/>
    <w:tmpl w:val="D90C4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39DF"/>
    <w:multiLevelType w:val="hybridMultilevel"/>
    <w:tmpl w:val="B6C63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1FE4"/>
    <w:multiLevelType w:val="hybridMultilevel"/>
    <w:tmpl w:val="3EE2E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604D9"/>
    <w:multiLevelType w:val="hybridMultilevel"/>
    <w:tmpl w:val="37F63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54C53"/>
    <w:multiLevelType w:val="hybridMultilevel"/>
    <w:tmpl w:val="A470E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33D73"/>
    <w:multiLevelType w:val="hybridMultilevel"/>
    <w:tmpl w:val="4392B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A5D"/>
    <w:multiLevelType w:val="hybridMultilevel"/>
    <w:tmpl w:val="03B2F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87EC5"/>
    <w:multiLevelType w:val="hybridMultilevel"/>
    <w:tmpl w:val="3E18A5E8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7D93"/>
    <w:multiLevelType w:val="multilevel"/>
    <w:tmpl w:val="D1CE4D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5C51626"/>
    <w:multiLevelType w:val="hybridMultilevel"/>
    <w:tmpl w:val="E124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06556"/>
    <w:multiLevelType w:val="hybridMultilevel"/>
    <w:tmpl w:val="94620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6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20"/>
  </w:num>
  <w:num w:numId="11">
    <w:abstractNumId w:val="16"/>
  </w:num>
  <w:num w:numId="12">
    <w:abstractNumId w:val="0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14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60"/>
    <w:rsid w:val="00000096"/>
    <w:rsid w:val="000063F5"/>
    <w:rsid w:val="000151F3"/>
    <w:rsid w:val="000216F0"/>
    <w:rsid w:val="00026DF8"/>
    <w:rsid w:val="0004121A"/>
    <w:rsid w:val="00041B26"/>
    <w:rsid w:val="00066FA6"/>
    <w:rsid w:val="000746A6"/>
    <w:rsid w:val="000769E2"/>
    <w:rsid w:val="00086699"/>
    <w:rsid w:val="000A1324"/>
    <w:rsid w:val="000B3FD9"/>
    <w:rsid w:val="000B5736"/>
    <w:rsid w:val="000C24F0"/>
    <w:rsid w:val="000C607A"/>
    <w:rsid w:val="000E2762"/>
    <w:rsid w:val="00124848"/>
    <w:rsid w:val="00130260"/>
    <w:rsid w:val="0014119F"/>
    <w:rsid w:val="00161256"/>
    <w:rsid w:val="00161537"/>
    <w:rsid w:val="00161D47"/>
    <w:rsid w:val="001A004B"/>
    <w:rsid w:val="001A43FD"/>
    <w:rsid w:val="001E4E18"/>
    <w:rsid w:val="00205055"/>
    <w:rsid w:val="00213D06"/>
    <w:rsid w:val="00216655"/>
    <w:rsid w:val="00227EF2"/>
    <w:rsid w:val="00287A25"/>
    <w:rsid w:val="0029144A"/>
    <w:rsid w:val="0029275F"/>
    <w:rsid w:val="002B2C70"/>
    <w:rsid w:val="002E185B"/>
    <w:rsid w:val="0030600A"/>
    <w:rsid w:val="00320DE1"/>
    <w:rsid w:val="00325AAB"/>
    <w:rsid w:val="00326AED"/>
    <w:rsid w:val="00330352"/>
    <w:rsid w:val="0036495A"/>
    <w:rsid w:val="003664ED"/>
    <w:rsid w:val="00374DE3"/>
    <w:rsid w:val="00382B81"/>
    <w:rsid w:val="003C6FEA"/>
    <w:rsid w:val="003D71F3"/>
    <w:rsid w:val="003F32BC"/>
    <w:rsid w:val="004672F3"/>
    <w:rsid w:val="00477933"/>
    <w:rsid w:val="004A3804"/>
    <w:rsid w:val="004B4D67"/>
    <w:rsid w:val="004C0A80"/>
    <w:rsid w:val="004D15FF"/>
    <w:rsid w:val="004D3316"/>
    <w:rsid w:val="004E2B15"/>
    <w:rsid w:val="00501CCE"/>
    <w:rsid w:val="005066A7"/>
    <w:rsid w:val="0055657B"/>
    <w:rsid w:val="00575E6D"/>
    <w:rsid w:val="005A0A6B"/>
    <w:rsid w:val="005B6C33"/>
    <w:rsid w:val="005C10F7"/>
    <w:rsid w:val="005D38D9"/>
    <w:rsid w:val="005E180A"/>
    <w:rsid w:val="00614025"/>
    <w:rsid w:val="006150DC"/>
    <w:rsid w:val="0062303E"/>
    <w:rsid w:val="0064528D"/>
    <w:rsid w:val="00664655"/>
    <w:rsid w:val="00671230"/>
    <w:rsid w:val="00674768"/>
    <w:rsid w:val="006903A1"/>
    <w:rsid w:val="006E189A"/>
    <w:rsid w:val="00702C00"/>
    <w:rsid w:val="007037D6"/>
    <w:rsid w:val="00711F3C"/>
    <w:rsid w:val="00712C2E"/>
    <w:rsid w:val="007170A4"/>
    <w:rsid w:val="0072181E"/>
    <w:rsid w:val="00742A07"/>
    <w:rsid w:val="007453D6"/>
    <w:rsid w:val="00763331"/>
    <w:rsid w:val="007708C2"/>
    <w:rsid w:val="00771EE8"/>
    <w:rsid w:val="007B3FB9"/>
    <w:rsid w:val="007D1657"/>
    <w:rsid w:val="007D1D01"/>
    <w:rsid w:val="007E7460"/>
    <w:rsid w:val="007F683B"/>
    <w:rsid w:val="00805295"/>
    <w:rsid w:val="0081468F"/>
    <w:rsid w:val="00856E2E"/>
    <w:rsid w:val="0087142C"/>
    <w:rsid w:val="008A14AF"/>
    <w:rsid w:val="008A1B09"/>
    <w:rsid w:val="008B2634"/>
    <w:rsid w:val="008D208F"/>
    <w:rsid w:val="008E4CF8"/>
    <w:rsid w:val="008F3EC9"/>
    <w:rsid w:val="008F7937"/>
    <w:rsid w:val="009078FD"/>
    <w:rsid w:val="00924722"/>
    <w:rsid w:val="0095319E"/>
    <w:rsid w:val="00973E78"/>
    <w:rsid w:val="00991FE8"/>
    <w:rsid w:val="009A6DA6"/>
    <w:rsid w:val="009B5620"/>
    <w:rsid w:val="009C200A"/>
    <w:rsid w:val="009F12D0"/>
    <w:rsid w:val="009F3510"/>
    <w:rsid w:val="00A21506"/>
    <w:rsid w:val="00A368E8"/>
    <w:rsid w:val="00A52B98"/>
    <w:rsid w:val="00A65F30"/>
    <w:rsid w:val="00AA2F64"/>
    <w:rsid w:val="00AC0E85"/>
    <w:rsid w:val="00AD41DE"/>
    <w:rsid w:val="00AD46EE"/>
    <w:rsid w:val="00AD5421"/>
    <w:rsid w:val="00AE2D4C"/>
    <w:rsid w:val="00AF5866"/>
    <w:rsid w:val="00B04CB5"/>
    <w:rsid w:val="00B158F3"/>
    <w:rsid w:val="00B22458"/>
    <w:rsid w:val="00B618D5"/>
    <w:rsid w:val="00BB2436"/>
    <w:rsid w:val="00BB7C5D"/>
    <w:rsid w:val="00BD7BF2"/>
    <w:rsid w:val="00BE53C5"/>
    <w:rsid w:val="00BF6467"/>
    <w:rsid w:val="00BF704E"/>
    <w:rsid w:val="00C37A95"/>
    <w:rsid w:val="00C50A69"/>
    <w:rsid w:val="00C560CA"/>
    <w:rsid w:val="00CB1925"/>
    <w:rsid w:val="00CB3450"/>
    <w:rsid w:val="00CC1A4D"/>
    <w:rsid w:val="00CE57D8"/>
    <w:rsid w:val="00CF6B3B"/>
    <w:rsid w:val="00CF73B2"/>
    <w:rsid w:val="00D134F1"/>
    <w:rsid w:val="00D1470A"/>
    <w:rsid w:val="00D22953"/>
    <w:rsid w:val="00D3032D"/>
    <w:rsid w:val="00D46C9B"/>
    <w:rsid w:val="00D60503"/>
    <w:rsid w:val="00D675BF"/>
    <w:rsid w:val="00DA7113"/>
    <w:rsid w:val="00DC2B1F"/>
    <w:rsid w:val="00DD14B2"/>
    <w:rsid w:val="00DD7844"/>
    <w:rsid w:val="00E00425"/>
    <w:rsid w:val="00E0578C"/>
    <w:rsid w:val="00E11ED6"/>
    <w:rsid w:val="00E225FF"/>
    <w:rsid w:val="00E268ED"/>
    <w:rsid w:val="00E26946"/>
    <w:rsid w:val="00E525CB"/>
    <w:rsid w:val="00E575CC"/>
    <w:rsid w:val="00E77F3D"/>
    <w:rsid w:val="00EC3147"/>
    <w:rsid w:val="00EE2501"/>
    <w:rsid w:val="00EE41DD"/>
    <w:rsid w:val="00F41919"/>
    <w:rsid w:val="00F5003F"/>
    <w:rsid w:val="00F5104F"/>
    <w:rsid w:val="00F568DF"/>
    <w:rsid w:val="00F743DD"/>
    <w:rsid w:val="00F97C5F"/>
    <w:rsid w:val="00FA6C2F"/>
    <w:rsid w:val="00FE1501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AD02"/>
  <w15:chartTrackingRefBased/>
  <w15:docId w15:val="{346F8BED-770D-4AE7-9CD2-45D4B825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55"/>
    <w:pPr>
      <w:spacing w:after="0" w:line="240" w:lineRule="auto"/>
      <w:jc w:val="both"/>
    </w:pPr>
    <w:rPr>
      <w:rFonts w:cstheme="minorHAnsi"/>
      <w:bdr w:val="none" w:sz="0" w:space="0" w:color="auto" w:frame="1"/>
      <w:lang w:val="en-US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804"/>
    <w:pPr>
      <w:keepNext/>
      <w:keepLines/>
      <w:numPr>
        <w:numId w:val="1"/>
      </w:numPr>
      <w:pBdr>
        <w:bottom w:val="single" w:sz="12" w:space="1" w:color="1F4E79" w:themeColor="accent5" w:themeShade="80"/>
      </w:pBdr>
      <w:spacing w:after="120"/>
      <w:outlineLvl w:val="0"/>
    </w:pPr>
    <w:rPr>
      <w:rFonts w:eastAsiaTheme="majorEastAsia"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804"/>
    <w:pPr>
      <w:keepNext/>
      <w:keepLines/>
      <w:numPr>
        <w:ilvl w:val="1"/>
        <w:numId w:val="4"/>
      </w:numPr>
      <w:spacing w:before="40"/>
      <w:ind w:left="576"/>
      <w:outlineLvl w:val="1"/>
    </w:pPr>
    <w:rPr>
      <w:rFonts w:eastAsiaTheme="majorEastAsia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D6"/>
    <w:pPr>
      <w:keepNext/>
      <w:keepLines/>
      <w:numPr>
        <w:ilvl w:val="2"/>
        <w:numId w:val="1"/>
      </w:numPr>
      <w:spacing w:before="40"/>
      <w:outlineLvl w:val="2"/>
    </w:pPr>
    <w:rPr>
      <w:rFonts w:ascii="Luiss Sans" w:eastAsiaTheme="majorEastAsia" w:hAnsi="Luiss Sans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57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olo OK"/>
    <w:basedOn w:val="Normal"/>
    <w:next w:val="Normal"/>
    <w:link w:val="TitleChar"/>
    <w:uiPriority w:val="10"/>
    <w:qFormat/>
    <w:rsid w:val="007453D6"/>
    <w:pPr>
      <w:jc w:val="center"/>
    </w:pPr>
    <w:rPr>
      <w:rFonts w:ascii="Luiss Sans" w:hAnsi="Luiss Sans"/>
      <w:b/>
      <w:color w:val="002060"/>
      <w:sz w:val="72"/>
      <w:szCs w:val="64"/>
    </w:rPr>
  </w:style>
  <w:style w:type="character" w:customStyle="1" w:styleId="TitleChar">
    <w:name w:val="Title Char"/>
    <w:aliases w:val="Titolo OK Char"/>
    <w:basedOn w:val="DefaultParagraphFont"/>
    <w:link w:val="Title"/>
    <w:uiPriority w:val="10"/>
    <w:rsid w:val="007453D6"/>
    <w:rPr>
      <w:rFonts w:ascii="Luiss Sans" w:hAnsi="Luiss Sans"/>
      <w:b/>
      <w:color w:val="002060"/>
      <w:sz w:val="72"/>
      <w:szCs w:val="6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A3804"/>
    <w:rPr>
      <w:rFonts w:eastAsiaTheme="majorEastAsia" w:cstheme="minorHAnsi"/>
      <w:color w:val="00206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3804"/>
    <w:rPr>
      <w:rFonts w:eastAsiaTheme="majorEastAsia" w:cstheme="minorHAnsi"/>
      <w:color w:val="2F5496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53D6"/>
    <w:rPr>
      <w:rFonts w:ascii="Luiss Sans" w:eastAsiaTheme="majorEastAsia" w:hAnsi="Luiss Sans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5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E746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60"/>
  </w:style>
  <w:style w:type="paragraph" w:styleId="Footer">
    <w:name w:val="footer"/>
    <w:basedOn w:val="Normal"/>
    <w:link w:val="FooterChar"/>
    <w:uiPriority w:val="99"/>
    <w:unhideWhenUsed/>
    <w:rsid w:val="007E746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60"/>
  </w:style>
  <w:style w:type="paragraph" w:styleId="NoSpacing">
    <w:name w:val="No Spacing"/>
    <w:basedOn w:val="Normal"/>
    <w:uiPriority w:val="1"/>
    <w:qFormat/>
    <w:rsid w:val="00664655"/>
    <w:rPr>
      <w:b/>
      <w:bCs/>
    </w:rPr>
  </w:style>
  <w:style w:type="paragraph" w:styleId="ListParagraph">
    <w:name w:val="List Paragraph"/>
    <w:basedOn w:val="Normal"/>
    <w:uiPriority w:val="34"/>
    <w:qFormat/>
    <w:rsid w:val="007E7460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E74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46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F32BC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2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2B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2B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672F3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03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1D01"/>
    <w:rPr>
      <w:color w:val="954F72" w:themeColor="followedHyperlink"/>
      <w:u w:val="single"/>
    </w:rPr>
  </w:style>
  <w:style w:type="table" w:styleId="ListTable1Light-Accent3">
    <w:name w:val="List Table 1 Light Accent 3"/>
    <w:basedOn w:val="TableNormal"/>
    <w:uiPriority w:val="46"/>
    <w:rsid w:val="007B3F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B6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leNormal"/>
    <w:uiPriority w:val="40"/>
    <w:rsid w:val="004779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D7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aelenco6acolori-colore31">
    <w:name w:val="Tabella elenco 6 a colori - colore 31"/>
    <w:basedOn w:val="TableNormal"/>
    <w:uiPriority w:val="51"/>
    <w:rsid w:val="002B2C7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X7RWDYANZ4U4-192-404</_dlc_DocId>
    <_dlc_DocIdUrl xmlns="76d0f3d0-336a-4e2f-9cb2-2208a3101877">
      <Url>http://content-www.uop.edu.jo/Ar/Announcements/_layouts/DocIdRedir.aspx?ID=X7RWDYANZ4U4-192-404</Url>
      <Description>X7RWDYANZ4U4-192-404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92738A7F93AAE40851E2701E22C85A5" ma:contentTypeVersion="2" ma:contentTypeDescription="إنشاء مستند جديد." ma:contentTypeScope="" ma:versionID="c31d56c37616b9082f903e2febb8a616">
  <xsd:schema xmlns:xsd="http://www.w3.org/2001/XMLSchema" xmlns:xs="http://www.w3.org/2001/XMLSchema" xmlns:p="http://schemas.microsoft.com/office/2006/metadata/properties" xmlns:ns2="76d0f3d0-336a-4e2f-9cb2-2208a3101877" targetNamespace="http://schemas.microsoft.com/office/2006/metadata/properties" ma:root="true" ma:fieldsID="4663a5e8580f6ec5a40b02a0f35c102e" ns2:_=""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8FE6B-70FA-406D-89BB-2E16797DEEE4}"/>
</file>

<file path=customXml/itemProps2.xml><?xml version="1.0" encoding="utf-8"?>
<ds:datastoreItem xmlns:ds="http://schemas.openxmlformats.org/officeDocument/2006/customXml" ds:itemID="{70CDF89D-C384-4AE6-AC05-9AF0B8DE766A}"/>
</file>

<file path=customXml/itemProps3.xml><?xml version="1.0" encoding="utf-8"?>
<ds:datastoreItem xmlns:ds="http://schemas.openxmlformats.org/officeDocument/2006/customXml" ds:itemID="{7CBD67E2-7C96-4058-A145-A71DD9A61568}"/>
</file>

<file path=customXml/itemProps4.xml><?xml version="1.0" encoding="utf-8"?>
<ds:datastoreItem xmlns:ds="http://schemas.openxmlformats.org/officeDocument/2006/customXml" ds:itemID="{BB0690AB-BC23-46B4-9320-66863065A139}"/>
</file>

<file path=customXml/itemProps5.xml><?xml version="1.0" encoding="utf-8"?>
<ds:datastoreItem xmlns:ds="http://schemas.openxmlformats.org/officeDocument/2006/customXml" ds:itemID="{B79FE513-30DF-41D5-B900-2EFE5B9EB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Rios Perez</dc:creator>
  <cp:keywords/>
  <dc:description/>
  <cp:lastModifiedBy>Firas Badran</cp:lastModifiedBy>
  <cp:revision>2</cp:revision>
  <dcterms:created xsi:type="dcterms:W3CDTF">2020-08-29T11:03:00Z</dcterms:created>
  <dcterms:modified xsi:type="dcterms:W3CDTF">2020-08-29T11:03:00Z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0x010100192738A7F93AAE40851E2701E22C85A5</vt:lpwstr>
  </property>
  <property fmtid="{D5CDD505-2E9C-101B-9397-08002B2CF9AE}" pid="3" name="_dlc_DocIdItemGuid">
    <vt:lpwstr>e020d8dd-2927-4154-a486-46746af53afa</vt:lpwstr>
  </property>
</Properties>
</file>